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63CB2" w14:textId="3735C844" w:rsidR="00CA4995" w:rsidRPr="00187B02" w:rsidRDefault="00187B02" w:rsidP="00187B02">
      <w:pPr>
        <w:tabs>
          <w:tab w:val="left" w:pos="259"/>
          <w:tab w:val="right" w:pos="9746"/>
        </w:tabs>
        <w:ind w:left="142"/>
        <w:rPr>
          <w:b/>
          <w:bCs/>
          <w:sz w:val="36"/>
          <w:szCs w:val="36"/>
        </w:rPr>
      </w:pPr>
      <w:r w:rsidRPr="00187B02">
        <w:rPr>
          <w:b/>
          <w:bCs/>
          <w:sz w:val="36"/>
          <w:szCs w:val="36"/>
        </w:rPr>
        <w:t>Curso 2025/26</w:t>
      </w:r>
      <w:r w:rsidRPr="00187B02">
        <w:rPr>
          <w:b/>
          <w:bCs/>
          <w:sz w:val="36"/>
          <w:szCs w:val="36"/>
        </w:rPr>
        <w:tab/>
      </w:r>
      <w:r w:rsidR="00CA4995" w:rsidRPr="00187B02">
        <w:rPr>
          <w:b/>
          <w:bCs/>
          <w:noProof/>
          <w:sz w:val="36"/>
          <w:szCs w:val="36"/>
        </w:rPr>
        <w:drawing>
          <wp:inline distT="0" distB="0" distL="0" distR="0" wp14:anchorId="6DC68881" wp14:editId="01297088">
            <wp:extent cx="2437765" cy="786765"/>
            <wp:effectExtent l="0" t="0" r="0" b="0"/>
            <wp:docPr id="4" name="Imagen 4" descr="Texto,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, 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A4995" w:rsidRPr="00187B02">
        <w:rPr>
          <w:b/>
          <w:bCs/>
          <w:sz w:val="36"/>
          <w:szCs w:val="36"/>
        </w:rPr>
        <w:fldChar w:fldCharType="begin"/>
      </w:r>
      <w:r w:rsidR="00CA4995" w:rsidRPr="00187B02">
        <w:rPr>
          <w:b/>
          <w:bCs/>
          <w:sz w:val="36"/>
          <w:szCs w:val="36"/>
        </w:rPr>
        <w:instrText xml:space="preserve"> INCLUDEPICTURE "/Users/guadalupe/Library/Group Containers/UBF8T346G9.ms/WebArchiveCopyPasteTempFiles/com.microsoft.Word/ALiytD7Bb97pIFpeWt3qIi1jaMLStYpDO0Kg4WEcfn+D5M9TCnNmNeMAAAAAElFTkSuQmCC" \* MERGEFORMATINET </w:instrText>
      </w:r>
      <w:r w:rsidR="00CA4995" w:rsidRPr="00187B02">
        <w:rPr>
          <w:b/>
          <w:bCs/>
          <w:sz w:val="36"/>
          <w:szCs w:val="36"/>
        </w:rPr>
        <w:fldChar w:fldCharType="separate"/>
      </w:r>
      <w:r w:rsidR="00CA4995" w:rsidRPr="00187B02">
        <w:rPr>
          <w:b/>
          <w:bCs/>
          <w:sz w:val="36"/>
          <w:szCs w:val="36"/>
        </w:rPr>
        <w:fldChar w:fldCharType="end"/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6840"/>
      </w:tblGrid>
      <w:tr w:rsidR="00CA4995" w:rsidRPr="00CA4995" w14:paraId="25276DAD" w14:textId="77777777" w:rsidTr="00CA4995">
        <w:trPr>
          <w:trHeight w:val="302"/>
        </w:trPr>
        <w:tc>
          <w:tcPr>
            <w:tcW w:w="2646" w:type="dxa"/>
            <w:vAlign w:val="center"/>
          </w:tcPr>
          <w:p w14:paraId="4403176E" w14:textId="77777777" w:rsidR="00CA4995" w:rsidRPr="00CA4995" w:rsidRDefault="00CA4995" w:rsidP="00CA4995">
            <w:pPr>
              <w:pStyle w:val="NoSpacing"/>
              <w:rPr>
                <w:b/>
                <w:bCs/>
              </w:rPr>
            </w:pPr>
            <w:r w:rsidRPr="00CA4995">
              <w:rPr>
                <w:b/>
                <w:bCs/>
                <w:noProof/>
                <w:lang w:eastAsia="es-ES"/>
              </w:rPr>
              <w:t>Nombre y Apellidos:</w:t>
            </w:r>
          </w:p>
        </w:tc>
        <w:tc>
          <w:tcPr>
            <w:tcW w:w="6840" w:type="dxa"/>
            <w:vAlign w:val="center"/>
          </w:tcPr>
          <w:p w14:paraId="45A6A57C" w14:textId="5BA2D4B3" w:rsidR="00CA4995" w:rsidRPr="00CA4995" w:rsidRDefault="00B93B0B" w:rsidP="00CA4995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Emanuel Sanz Luque</w:t>
            </w:r>
          </w:p>
        </w:tc>
      </w:tr>
      <w:tr w:rsidR="00CA4995" w:rsidRPr="00CA4995" w14:paraId="5DCE186B" w14:textId="77777777" w:rsidTr="00CA4995">
        <w:trPr>
          <w:trHeight w:val="265"/>
        </w:trPr>
        <w:tc>
          <w:tcPr>
            <w:tcW w:w="2646" w:type="dxa"/>
            <w:vAlign w:val="center"/>
          </w:tcPr>
          <w:p w14:paraId="74A74156" w14:textId="77777777" w:rsidR="00CA4995" w:rsidRPr="00CA4995" w:rsidRDefault="00CA4995" w:rsidP="00CA4995">
            <w:pPr>
              <w:pStyle w:val="NoSpacing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Categoría Profesional:</w:t>
            </w:r>
          </w:p>
        </w:tc>
        <w:tc>
          <w:tcPr>
            <w:tcW w:w="6840" w:type="dxa"/>
            <w:vAlign w:val="center"/>
          </w:tcPr>
          <w:p w14:paraId="4F8288FC" w14:textId="47346CFE" w:rsidR="00CA4995" w:rsidRPr="00CA4995" w:rsidRDefault="00B93B0B" w:rsidP="00CA4995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Personal Docente e Investigador</w:t>
            </w:r>
          </w:p>
        </w:tc>
      </w:tr>
      <w:tr w:rsidR="00B93B0B" w:rsidRPr="00CA4995" w14:paraId="79B94209" w14:textId="77777777" w:rsidTr="00CA4995">
        <w:trPr>
          <w:trHeight w:val="269"/>
        </w:trPr>
        <w:tc>
          <w:tcPr>
            <w:tcW w:w="2646" w:type="dxa"/>
            <w:vAlign w:val="center"/>
          </w:tcPr>
          <w:p w14:paraId="468B97CA" w14:textId="77777777" w:rsidR="00B93B0B" w:rsidRPr="00CA4995" w:rsidRDefault="00B93B0B" w:rsidP="00B93B0B">
            <w:pPr>
              <w:pStyle w:val="NoSpacing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Cargo:</w:t>
            </w:r>
          </w:p>
        </w:tc>
        <w:tc>
          <w:tcPr>
            <w:tcW w:w="6840" w:type="dxa"/>
            <w:vAlign w:val="center"/>
          </w:tcPr>
          <w:p w14:paraId="744AEED4" w14:textId="25E80197" w:rsidR="00B93B0B" w:rsidRPr="00CA4995" w:rsidRDefault="00B93B0B" w:rsidP="00B93B0B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Profesor Permanente Laboral </w:t>
            </w:r>
          </w:p>
        </w:tc>
      </w:tr>
      <w:tr w:rsidR="00B93B0B" w:rsidRPr="00CA4995" w14:paraId="085A8605" w14:textId="77777777" w:rsidTr="00CA4995">
        <w:trPr>
          <w:trHeight w:val="273"/>
        </w:trPr>
        <w:tc>
          <w:tcPr>
            <w:tcW w:w="2646" w:type="dxa"/>
            <w:vAlign w:val="center"/>
          </w:tcPr>
          <w:p w14:paraId="5327393F" w14:textId="77777777" w:rsidR="00B93B0B" w:rsidRPr="00CA4995" w:rsidRDefault="00B93B0B" w:rsidP="00B93B0B">
            <w:pPr>
              <w:pStyle w:val="NoSpacing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Departamento:</w:t>
            </w:r>
          </w:p>
        </w:tc>
        <w:tc>
          <w:tcPr>
            <w:tcW w:w="6840" w:type="dxa"/>
            <w:vAlign w:val="center"/>
          </w:tcPr>
          <w:p w14:paraId="22CC07F8" w14:textId="2CE15CD2" w:rsidR="00B93B0B" w:rsidRPr="00CA4995" w:rsidRDefault="00B93B0B" w:rsidP="00B93B0B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Bioquímica y Biología Molecular</w:t>
            </w:r>
          </w:p>
        </w:tc>
      </w:tr>
      <w:tr w:rsidR="00B93B0B" w:rsidRPr="00CA4995" w14:paraId="3A207624" w14:textId="77777777" w:rsidTr="00CA4995">
        <w:trPr>
          <w:trHeight w:val="276"/>
        </w:trPr>
        <w:tc>
          <w:tcPr>
            <w:tcW w:w="2646" w:type="dxa"/>
            <w:vAlign w:val="center"/>
          </w:tcPr>
          <w:p w14:paraId="13D427E4" w14:textId="77777777" w:rsidR="00B93B0B" w:rsidRPr="00CA4995" w:rsidRDefault="00B93B0B" w:rsidP="00B93B0B">
            <w:pPr>
              <w:pStyle w:val="NoSpacing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Área de Conocimiento:</w:t>
            </w:r>
          </w:p>
        </w:tc>
        <w:tc>
          <w:tcPr>
            <w:tcW w:w="6840" w:type="dxa"/>
            <w:vAlign w:val="center"/>
          </w:tcPr>
          <w:p w14:paraId="4D0B0089" w14:textId="43C0DE91" w:rsidR="00B93B0B" w:rsidRPr="00CA4995" w:rsidRDefault="00B93B0B" w:rsidP="00B93B0B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Bioquímica y Biología Molecular</w:t>
            </w:r>
          </w:p>
        </w:tc>
      </w:tr>
      <w:tr w:rsidR="00B93B0B" w:rsidRPr="00CA4995" w14:paraId="66807ECA" w14:textId="77777777" w:rsidTr="00CA4995">
        <w:trPr>
          <w:trHeight w:val="155"/>
        </w:trPr>
        <w:tc>
          <w:tcPr>
            <w:tcW w:w="2646" w:type="dxa"/>
            <w:vAlign w:val="center"/>
          </w:tcPr>
          <w:p w14:paraId="0A610BE9" w14:textId="77777777" w:rsidR="00B93B0B" w:rsidRPr="00CA4995" w:rsidRDefault="00B93B0B" w:rsidP="00B93B0B">
            <w:pPr>
              <w:pStyle w:val="NoSpacing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Teléfono:</w:t>
            </w:r>
          </w:p>
        </w:tc>
        <w:tc>
          <w:tcPr>
            <w:tcW w:w="6840" w:type="dxa"/>
            <w:vAlign w:val="center"/>
          </w:tcPr>
          <w:p w14:paraId="55B04629" w14:textId="6E1965E9" w:rsidR="00B93B0B" w:rsidRPr="00CA4995" w:rsidRDefault="00B93B0B" w:rsidP="00B93B0B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957 218352 / 664106089</w:t>
            </w:r>
          </w:p>
        </w:tc>
      </w:tr>
      <w:tr w:rsidR="00B93B0B" w:rsidRPr="00CA4995" w14:paraId="356DBC24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6A8CFACD" w14:textId="70112158" w:rsidR="00B93B0B" w:rsidRPr="00CA4995" w:rsidRDefault="00B93B0B" w:rsidP="00B93B0B">
            <w:pPr>
              <w:pStyle w:val="NoSpacing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Correo electrónico:</w:t>
            </w:r>
          </w:p>
        </w:tc>
        <w:tc>
          <w:tcPr>
            <w:tcW w:w="6840" w:type="dxa"/>
          </w:tcPr>
          <w:p w14:paraId="3D7E6822" w14:textId="3FB29A05" w:rsidR="00B93B0B" w:rsidRPr="00CA4995" w:rsidRDefault="00B93B0B" w:rsidP="00B93B0B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q92salue@uco.es</w:t>
            </w:r>
          </w:p>
        </w:tc>
      </w:tr>
      <w:tr w:rsidR="00B93B0B" w:rsidRPr="00CA4995" w14:paraId="4E570719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67F67B73" w14:textId="2F87A760" w:rsidR="00B93B0B" w:rsidRPr="00CA4995" w:rsidRDefault="00B93B0B" w:rsidP="00B93B0B">
            <w:pPr>
              <w:pStyle w:val="NoSpacing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Orcid iD:</w:t>
            </w:r>
          </w:p>
        </w:tc>
        <w:tc>
          <w:tcPr>
            <w:tcW w:w="6840" w:type="dxa"/>
          </w:tcPr>
          <w:p w14:paraId="75EADE17" w14:textId="6F207C24" w:rsidR="00B93B0B" w:rsidRPr="00CA4995" w:rsidRDefault="00B93B0B" w:rsidP="00B93B0B">
            <w:pPr>
              <w:pStyle w:val="NoSpacing"/>
              <w:rPr>
                <w:rFonts w:cs="Arial"/>
                <w:sz w:val="20"/>
                <w:szCs w:val="20"/>
              </w:rPr>
            </w:pPr>
            <w:r w:rsidRPr="00B93B0B">
              <w:rPr>
                <w:rFonts w:cs="Arial"/>
                <w:sz w:val="20"/>
                <w:szCs w:val="20"/>
              </w:rPr>
              <w:t>0000-0002-7300-9730</w:t>
            </w:r>
          </w:p>
        </w:tc>
      </w:tr>
      <w:tr w:rsidR="00B93B0B" w:rsidRPr="00CA4995" w14:paraId="16E8E735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2496338A" w14:textId="5043C258" w:rsidR="00B93B0B" w:rsidRPr="00CA4995" w:rsidRDefault="00B93B0B" w:rsidP="00B93B0B">
            <w:pPr>
              <w:pStyle w:val="NoSpacing"/>
              <w:rPr>
                <w:b/>
                <w:bCs/>
                <w:noProof/>
                <w:lang w:eastAsia="es-ES"/>
              </w:rPr>
            </w:pPr>
            <w:r>
              <w:rPr>
                <w:b/>
                <w:bCs/>
                <w:noProof/>
                <w:lang w:eastAsia="es-ES"/>
              </w:rPr>
              <w:t>Página web</w:t>
            </w:r>
            <w:r w:rsidRPr="00CA4995">
              <w:rPr>
                <w:b/>
                <w:bCs/>
                <w:noProof/>
                <w:lang w:eastAsia="es-ES"/>
              </w:rPr>
              <w:t>:</w:t>
            </w:r>
          </w:p>
        </w:tc>
        <w:tc>
          <w:tcPr>
            <w:tcW w:w="6840" w:type="dxa"/>
          </w:tcPr>
          <w:p w14:paraId="3143F3B3" w14:textId="7E879D89" w:rsidR="00B93B0B" w:rsidRPr="00CA4995" w:rsidRDefault="00B93B0B" w:rsidP="00B93B0B">
            <w:pPr>
              <w:pStyle w:val="NoSpacing"/>
              <w:rPr>
                <w:rFonts w:cs="Arial"/>
                <w:sz w:val="20"/>
                <w:szCs w:val="20"/>
              </w:rPr>
            </w:pPr>
            <w:r w:rsidRPr="00B93B0B">
              <w:rPr>
                <w:rFonts w:cs="Arial"/>
                <w:sz w:val="20"/>
                <w:szCs w:val="20"/>
              </w:rPr>
              <w:t>https://algaefamlab.wixsite.com/algaefamlab/about-9</w:t>
            </w:r>
          </w:p>
        </w:tc>
      </w:tr>
    </w:tbl>
    <w:p w14:paraId="18A9C54F" w14:textId="40A9DE3C" w:rsidR="00CA4995" w:rsidRDefault="00CA4995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CA4995" w:rsidRPr="00F5501C" w14:paraId="1198D971" w14:textId="77777777" w:rsidTr="00CA4995">
        <w:trPr>
          <w:trHeight w:val="340"/>
        </w:trPr>
        <w:tc>
          <w:tcPr>
            <w:tcW w:w="9486" w:type="dxa"/>
            <w:vAlign w:val="center"/>
          </w:tcPr>
          <w:p w14:paraId="62B9EBD3" w14:textId="77777777" w:rsidR="00CA4995" w:rsidRPr="00F5501C" w:rsidRDefault="00CA4995" w:rsidP="006C67C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</w:pPr>
            <w:r w:rsidRPr="00F5501C"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>Líneas de Investigación</w:t>
            </w:r>
          </w:p>
        </w:tc>
      </w:tr>
      <w:tr w:rsidR="00CA4995" w:rsidRPr="00B93B0B" w14:paraId="3622C84C" w14:textId="77777777" w:rsidTr="00CA4995">
        <w:trPr>
          <w:trHeight w:val="603"/>
        </w:trPr>
        <w:tc>
          <w:tcPr>
            <w:tcW w:w="9486" w:type="dxa"/>
            <w:vAlign w:val="center"/>
          </w:tcPr>
          <w:p w14:paraId="6D9C4A71" w14:textId="77777777" w:rsidR="00B93B0B" w:rsidRPr="00B93B0B" w:rsidRDefault="00B93B0B" w:rsidP="00B93B0B">
            <w:pPr>
              <w:pStyle w:val="NormalWeb"/>
              <w:ind w:left="720"/>
              <w:rPr>
                <w:sz w:val="2"/>
                <w:szCs w:val="2"/>
                <w:lang w:val="es-ES"/>
              </w:rPr>
            </w:pPr>
          </w:p>
          <w:p w14:paraId="005FDA78" w14:textId="3C499314" w:rsidR="00B93B0B" w:rsidRPr="00B93B0B" w:rsidRDefault="00B93B0B" w:rsidP="00B93B0B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93B0B">
              <w:rPr>
                <w:rFonts w:ascii="Arial" w:hAnsi="Arial" w:cs="Arial"/>
                <w:sz w:val="22"/>
                <w:szCs w:val="22"/>
                <w:lang w:val="es-ES"/>
              </w:rPr>
              <w:t xml:space="preserve">Asimilación </w:t>
            </w:r>
            <w:r w:rsidRPr="00B93B0B">
              <w:rPr>
                <w:rFonts w:ascii="Arial" w:hAnsi="Arial" w:cs="Arial"/>
                <w:sz w:val="22"/>
                <w:szCs w:val="22"/>
                <w:lang w:val="es-ES"/>
              </w:rPr>
              <w:t xml:space="preserve">y metabolismo </w:t>
            </w:r>
            <w:r w:rsidRPr="00B93B0B">
              <w:rPr>
                <w:rFonts w:ascii="Arial" w:hAnsi="Arial" w:cs="Arial"/>
                <w:sz w:val="22"/>
                <w:szCs w:val="22"/>
                <w:lang w:val="es-ES"/>
              </w:rPr>
              <w:t xml:space="preserve">de fosfato y </w:t>
            </w:r>
            <w:r w:rsidRPr="00B93B0B">
              <w:rPr>
                <w:rFonts w:ascii="Arial" w:hAnsi="Arial" w:cs="Arial"/>
                <w:sz w:val="22"/>
                <w:szCs w:val="22"/>
                <w:lang w:val="es-ES"/>
              </w:rPr>
              <w:t>p</w:t>
            </w:r>
            <w:r w:rsidRPr="00B93B0B">
              <w:rPr>
                <w:rFonts w:ascii="Arial" w:hAnsi="Arial" w:cs="Arial"/>
                <w:sz w:val="22"/>
                <w:szCs w:val="22"/>
                <w:lang w:val="es-ES"/>
              </w:rPr>
              <w:t>olifosfato</w:t>
            </w:r>
            <w:r w:rsidRPr="00B93B0B">
              <w:rPr>
                <w:rFonts w:ascii="Arial" w:hAnsi="Arial" w:cs="Arial"/>
                <w:sz w:val="22"/>
                <w:szCs w:val="22"/>
                <w:lang w:val="es-ES"/>
              </w:rPr>
              <w:t xml:space="preserve"> en microalgas para su uso en biorremediación.</w:t>
            </w:r>
          </w:p>
          <w:p w14:paraId="33B2B583" w14:textId="77777777" w:rsidR="00B93B0B" w:rsidRPr="00B93B0B" w:rsidRDefault="00B93B0B" w:rsidP="00B93B0B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93B0B">
              <w:rPr>
                <w:rFonts w:ascii="Arial" w:hAnsi="Arial" w:cs="Arial"/>
                <w:sz w:val="22"/>
                <w:szCs w:val="22"/>
                <w:lang w:val="es-ES"/>
              </w:rPr>
              <w:t>Asimilación de nitrógeno, metabolismo y señalización del óxido nítrico (NO), y producción de óxido nitroso (N</w:t>
            </w:r>
            <w:r w:rsidRPr="00B93B0B">
              <w:rPr>
                <w:rFonts w:ascii="Cambria Math" w:hAnsi="Cambria Math" w:cs="Cambria Math"/>
                <w:sz w:val="22"/>
                <w:szCs w:val="22"/>
                <w:lang w:val="es-ES"/>
              </w:rPr>
              <w:t>₂</w:t>
            </w:r>
            <w:r w:rsidRPr="00B93B0B">
              <w:rPr>
                <w:rFonts w:ascii="Arial" w:hAnsi="Arial" w:cs="Arial"/>
                <w:sz w:val="22"/>
                <w:szCs w:val="22"/>
                <w:lang w:val="es-ES"/>
              </w:rPr>
              <w:t>O)</w:t>
            </w:r>
            <w:r w:rsidRPr="00B93B0B">
              <w:rPr>
                <w:rFonts w:ascii="Arial" w:hAnsi="Arial" w:cs="Arial"/>
                <w:sz w:val="22"/>
                <w:szCs w:val="22"/>
                <w:lang w:val="es-ES"/>
              </w:rPr>
              <w:t xml:space="preserve"> en microalgas. </w:t>
            </w:r>
          </w:p>
          <w:p w14:paraId="27C8D318" w14:textId="40587E95" w:rsidR="00B93B0B" w:rsidRPr="00B93B0B" w:rsidRDefault="00B93B0B" w:rsidP="00B93B0B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93B0B">
              <w:rPr>
                <w:rFonts w:ascii="Arial" w:hAnsi="Arial" w:cs="Arial"/>
                <w:sz w:val="22"/>
                <w:szCs w:val="22"/>
                <w:lang w:val="es-ES"/>
              </w:rPr>
              <w:t>Respuestas de aclimatación a la</w:t>
            </w:r>
            <w:r w:rsidRPr="00B93B0B">
              <w:rPr>
                <w:rFonts w:ascii="Arial" w:hAnsi="Arial" w:cs="Arial"/>
                <w:sz w:val="22"/>
                <w:szCs w:val="22"/>
                <w:lang w:val="es-ES"/>
              </w:rPr>
              <w:t xml:space="preserve"> deficiencia</w:t>
            </w:r>
            <w:r w:rsidRPr="00B93B0B">
              <w:rPr>
                <w:rFonts w:ascii="Arial" w:hAnsi="Arial" w:cs="Arial"/>
                <w:sz w:val="22"/>
                <w:szCs w:val="22"/>
                <w:lang w:val="es-ES"/>
              </w:rPr>
              <w:t xml:space="preserve"> de nutrientes (N, P y S)</w:t>
            </w:r>
            <w:r w:rsidRPr="00B93B0B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</w:p>
          <w:p w14:paraId="27E5CE29" w14:textId="41CBBE83" w:rsidR="00B93B0B" w:rsidRPr="00B93B0B" w:rsidRDefault="00B93B0B" w:rsidP="00B93B0B">
            <w:pPr>
              <w:pStyle w:val="NormalWeb"/>
              <w:numPr>
                <w:ilvl w:val="0"/>
                <w:numId w:val="5"/>
              </w:numPr>
              <w:rPr>
                <w:lang w:val="es-ES"/>
              </w:rPr>
            </w:pPr>
            <w:r w:rsidRPr="00B93B0B">
              <w:rPr>
                <w:rFonts w:ascii="Arial" w:hAnsi="Arial" w:cs="Arial"/>
                <w:sz w:val="22"/>
                <w:szCs w:val="22"/>
                <w:lang w:val="es-ES"/>
              </w:rPr>
              <w:t xml:space="preserve">Mecanismos de </w:t>
            </w:r>
            <w:proofErr w:type="spellStart"/>
            <w:r w:rsidRPr="00B93B0B">
              <w:rPr>
                <w:rFonts w:ascii="Arial" w:hAnsi="Arial" w:cs="Arial"/>
                <w:sz w:val="22"/>
                <w:szCs w:val="22"/>
                <w:lang w:val="es-ES"/>
              </w:rPr>
              <w:t>f</w:t>
            </w:r>
            <w:r w:rsidRPr="00B93B0B">
              <w:rPr>
                <w:rFonts w:ascii="Arial" w:hAnsi="Arial" w:cs="Arial"/>
                <w:sz w:val="22"/>
                <w:szCs w:val="22"/>
                <w:lang w:val="es-ES"/>
              </w:rPr>
              <w:t>otoprotección</w:t>
            </w:r>
            <w:proofErr w:type="spellEnd"/>
            <w:r w:rsidRPr="00B93B0B">
              <w:rPr>
                <w:rFonts w:ascii="Arial" w:hAnsi="Arial" w:cs="Arial"/>
                <w:sz w:val="22"/>
                <w:szCs w:val="22"/>
                <w:lang w:val="es-ES"/>
              </w:rPr>
              <w:t xml:space="preserve"> en microalgas.</w:t>
            </w:r>
          </w:p>
        </w:tc>
      </w:tr>
      <w:tr w:rsidR="00CA4995" w:rsidRPr="00F5501C" w14:paraId="70D7B6A1" w14:textId="77777777" w:rsidTr="00CA4995">
        <w:trPr>
          <w:trHeight w:val="276"/>
        </w:trPr>
        <w:tc>
          <w:tcPr>
            <w:tcW w:w="9486" w:type="dxa"/>
            <w:vAlign w:val="center"/>
          </w:tcPr>
          <w:p w14:paraId="6F6AD76F" w14:textId="18CEC081" w:rsidR="00CA4995" w:rsidRPr="00F5501C" w:rsidRDefault="00CA4995" w:rsidP="006C67C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>Proyectos</w:t>
            </w:r>
            <w:r w:rsidRPr="00F5501C"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 xml:space="preserve"> de Investigación</w:t>
            </w:r>
          </w:p>
        </w:tc>
      </w:tr>
      <w:tr w:rsidR="00CA4995" w:rsidRPr="00B93B0B" w14:paraId="1997467F" w14:textId="77777777" w:rsidTr="00CA4995">
        <w:trPr>
          <w:trHeight w:val="612"/>
        </w:trPr>
        <w:tc>
          <w:tcPr>
            <w:tcW w:w="9486" w:type="dxa"/>
            <w:vAlign w:val="center"/>
          </w:tcPr>
          <w:p w14:paraId="6A03C56A" w14:textId="77777777" w:rsidR="00B93B0B" w:rsidRDefault="00B93B0B" w:rsidP="00B93B0B">
            <w:pPr>
              <w:pStyle w:val="Default"/>
              <w:rPr>
                <w:b/>
                <w:bCs/>
                <w:sz w:val="22"/>
                <w:szCs w:val="22"/>
                <w:lang w:val="es-ES"/>
              </w:rPr>
            </w:pPr>
          </w:p>
          <w:p w14:paraId="371FBDD1" w14:textId="0F84858A" w:rsidR="00B93B0B" w:rsidRDefault="00B93B0B" w:rsidP="00B93B0B">
            <w:pPr>
              <w:pStyle w:val="Default"/>
              <w:rPr>
                <w:b/>
                <w:bCs/>
                <w:sz w:val="22"/>
                <w:szCs w:val="22"/>
                <w:lang w:val="es-ES"/>
              </w:rPr>
            </w:pPr>
            <w:r w:rsidRPr="00B93B0B">
              <w:rPr>
                <w:b/>
                <w:bCs/>
                <w:sz w:val="22"/>
                <w:szCs w:val="22"/>
                <w:lang w:val="es-ES"/>
              </w:rPr>
              <w:t>Proyectos como Investigador Principal (I</w:t>
            </w:r>
            <w:r>
              <w:rPr>
                <w:b/>
                <w:bCs/>
                <w:sz w:val="22"/>
                <w:szCs w:val="22"/>
                <w:lang w:val="es-ES"/>
              </w:rPr>
              <w:t>P):</w:t>
            </w:r>
          </w:p>
          <w:p w14:paraId="3FA5CA8B" w14:textId="77777777" w:rsidR="00B93B0B" w:rsidRPr="00B93B0B" w:rsidRDefault="00B93B0B" w:rsidP="00B93B0B">
            <w:pPr>
              <w:pStyle w:val="Default"/>
              <w:rPr>
                <w:b/>
                <w:bCs/>
                <w:sz w:val="22"/>
                <w:szCs w:val="22"/>
                <w:lang w:val="es-ES"/>
              </w:rPr>
            </w:pPr>
          </w:p>
          <w:p w14:paraId="7D158761" w14:textId="77777777" w:rsidR="00B93B0B" w:rsidRPr="00B93B0B" w:rsidRDefault="00B93B0B" w:rsidP="00603B2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03" w:hanging="203"/>
              <w:rPr>
                <w:rFonts w:ascii="Arial" w:hAnsi="Arial" w:cs="Arial"/>
              </w:rPr>
            </w:pPr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 xml:space="preserve">PID2023-150589NA-I00, </w:t>
            </w:r>
            <w:r w:rsidRPr="00B93B0B">
              <w:rPr>
                <w:rFonts w:ascii="Arial" w:eastAsia="Calibri" w:hAnsi="Arial" w:cs="Arial"/>
                <w:i/>
                <w:iCs/>
                <w:lang w:val="en-US" w:eastAsia="en-US"/>
                <w14:ligatures w14:val="standardContextual"/>
              </w:rPr>
              <w:t>Understanding Nitrogen Deprivation</w:t>
            </w:r>
            <w:r w:rsidRPr="00B93B0B">
              <w:rPr>
                <w:rFonts w:ascii="Arial" w:eastAsia="Calibri" w:hAnsi="Arial" w:cs="Arial"/>
                <w:i/>
                <w:iCs/>
                <w:lang w:val="en-US" w:eastAsia="en-US"/>
                <w14:ligatures w14:val="standardContextual"/>
              </w:rPr>
              <w:t xml:space="preserve"> </w:t>
            </w:r>
            <w:r w:rsidRPr="00B93B0B">
              <w:rPr>
                <w:rFonts w:ascii="Arial" w:eastAsia="Calibri" w:hAnsi="Arial" w:cs="Arial"/>
                <w:i/>
                <w:iCs/>
                <w:lang w:val="en-US" w:eastAsia="en-US"/>
                <w14:ligatures w14:val="standardContextual"/>
              </w:rPr>
              <w:t>Responses and the Crosstalk with Phosphate Metabolism to Foster their Recycling in</w:t>
            </w:r>
            <w:r w:rsidRPr="00B93B0B">
              <w:rPr>
                <w:rFonts w:ascii="Arial" w:eastAsia="Calibri" w:hAnsi="Arial" w:cs="Arial"/>
                <w:i/>
                <w:iCs/>
                <w:lang w:val="en-US" w:eastAsia="en-US"/>
                <w14:ligatures w14:val="standardContextual"/>
              </w:rPr>
              <w:t xml:space="preserve"> </w:t>
            </w:r>
            <w:r w:rsidRPr="00B93B0B">
              <w:rPr>
                <w:rFonts w:ascii="Arial" w:eastAsia="Calibri" w:hAnsi="Arial" w:cs="Arial"/>
                <w:i/>
                <w:iCs/>
                <w:lang w:val="en-US" w:eastAsia="en-US"/>
                <w14:ligatures w14:val="standardContextual"/>
              </w:rPr>
              <w:t>Microalgae-Based Wastewater Treatments (</w:t>
            </w:r>
            <w:proofErr w:type="spellStart"/>
            <w:r w:rsidRPr="00B93B0B">
              <w:rPr>
                <w:rFonts w:ascii="Arial" w:eastAsia="Calibri" w:hAnsi="Arial" w:cs="Arial"/>
                <w:i/>
                <w:iCs/>
                <w:lang w:val="en-US" w:eastAsia="en-US"/>
                <w14:ligatures w14:val="standardContextual"/>
              </w:rPr>
              <w:t>UNiPhoRM</w:t>
            </w:r>
            <w:proofErr w:type="spellEnd"/>
            <w:r w:rsidRPr="00B93B0B">
              <w:rPr>
                <w:rFonts w:ascii="Arial" w:eastAsia="Calibri" w:hAnsi="Arial" w:cs="Arial"/>
                <w:i/>
                <w:iCs/>
                <w:lang w:val="en-US" w:eastAsia="en-US"/>
                <w14:ligatures w14:val="standardContextual"/>
              </w:rPr>
              <w:t>)</w:t>
            </w:r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 xml:space="preserve">. </w:t>
            </w:r>
            <w:proofErr w:type="spellStart"/>
            <w:r w:rsidRPr="00B93B0B">
              <w:rPr>
                <w:rFonts w:ascii="Arial" w:eastAsia="Calibri" w:hAnsi="Arial" w:cs="Arial"/>
                <w:lang w:val="es-ES" w:eastAsia="en-US"/>
                <w14:ligatures w14:val="standardContextual"/>
              </w:rPr>
              <w:t>Ministerio de Ciencia</w:t>
            </w:r>
            <w:proofErr w:type="spellEnd"/>
            <w:r w:rsidRPr="00B93B0B">
              <w:rPr>
                <w:rFonts w:ascii="Arial" w:eastAsia="Calibri" w:hAnsi="Arial" w:cs="Arial"/>
                <w:lang w:val="es-ES" w:eastAsia="en-US"/>
                <w14:ligatures w14:val="standardContextual"/>
              </w:rPr>
              <w:t xml:space="preserve"> e Innovación, Programa de “Generación de Conocimiento” 2023. </w:t>
            </w:r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>01/09/2024 -</w:t>
            </w:r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 xml:space="preserve"> </w:t>
            </w:r>
            <w:r w:rsidRPr="00B93B0B">
              <w:rPr>
                <w:rFonts w:eastAsia="Calibri"/>
                <w:lang w:val="en-US"/>
              </w:rPr>
              <w:t xml:space="preserve">31/08/2027. </w:t>
            </w:r>
            <w:r w:rsidRPr="00B93B0B">
              <w:rPr>
                <w:rFonts w:eastAsia="Calibri"/>
              </w:rPr>
              <w:t xml:space="preserve">187.500 €. </w:t>
            </w:r>
          </w:p>
          <w:p w14:paraId="7D89437A" w14:textId="45E64EAD" w:rsidR="00B93B0B" w:rsidRPr="00B93B0B" w:rsidRDefault="00B93B0B" w:rsidP="00603B2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03" w:hanging="203"/>
              <w:rPr>
                <w:rFonts w:ascii="Arial" w:hAnsi="Arial" w:cs="Arial"/>
              </w:rPr>
            </w:pPr>
            <w:r w:rsidRPr="00B93B0B">
              <w:rPr>
                <w:lang w:val="en-US"/>
              </w:rPr>
              <w:t xml:space="preserve"> </w:t>
            </w:r>
            <w:r w:rsidRPr="00B93B0B">
              <w:rPr>
                <w:rFonts w:ascii="Arial" w:hAnsi="Arial" w:cs="Arial"/>
                <w:lang w:val="en-US"/>
              </w:rPr>
              <w:t xml:space="preserve">CNS2022-135916, </w:t>
            </w:r>
            <w:r w:rsidRPr="00B93B0B">
              <w:rPr>
                <w:rFonts w:ascii="Arial" w:hAnsi="Arial" w:cs="Arial"/>
                <w:i/>
                <w:iCs/>
                <w:lang w:val="en-US"/>
              </w:rPr>
              <w:t xml:space="preserve">Understanding Phosphate Accumulation and Sensing in Microalgae to Boost Phosphate Recycling from Wastewaters. </w:t>
            </w:r>
            <w:r w:rsidRPr="00B93B0B">
              <w:rPr>
                <w:rFonts w:ascii="Arial" w:hAnsi="Arial" w:cs="Arial"/>
                <w:i/>
                <w:iCs/>
                <w:lang w:val="es-ES"/>
              </w:rPr>
              <w:t>(UPAS-</w:t>
            </w:r>
            <w:proofErr w:type="spellStart"/>
            <w:r w:rsidRPr="00B93B0B">
              <w:rPr>
                <w:rFonts w:ascii="Arial" w:hAnsi="Arial" w:cs="Arial"/>
                <w:i/>
                <w:iCs/>
                <w:lang w:val="es-ES"/>
              </w:rPr>
              <w:t>Microalgae</w:t>
            </w:r>
            <w:proofErr w:type="spellEnd"/>
            <w:r w:rsidRPr="00B93B0B">
              <w:rPr>
                <w:rFonts w:ascii="Arial" w:hAnsi="Arial" w:cs="Arial"/>
                <w:i/>
                <w:iCs/>
                <w:lang w:val="es-ES"/>
              </w:rPr>
              <w:t>)</w:t>
            </w:r>
            <w:r w:rsidRPr="00B93B0B">
              <w:rPr>
                <w:rFonts w:ascii="Arial" w:hAnsi="Arial" w:cs="Arial"/>
                <w:lang w:val="es-ES"/>
              </w:rPr>
              <w:t xml:space="preserve">. </w:t>
            </w:r>
            <w:r w:rsidRPr="00B93B0B">
              <w:rPr>
                <w:rFonts w:ascii="Arial" w:hAnsi="Arial" w:cs="Arial"/>
                <w:lang w:val="es-ES"/>
              </w:rPr>
              <w:t>Ministerio de Ciencia e Innovación, Programa de “Incentivación de la Consolidación Investigadora” 2022.</w:t>
            </w:r>
            <w:r w:rsidRPr="00B93B0B">
              <w:rPr>
                <w:rFonts w:ascii="Arial" w:hAnsi="Arial" w:cs="Arial"/>
                <w:lang w:val="es-ES"/>
              </w:rPr>
              <w:t xml:space="preserve"> </w:t>
            </w:r>
            <w:r w:rsidRPr="00B93B0B">
              <w:rPr>
                <w:rFonts w:ascii="Arial" w:hAnsi="Arial" w:cs="Arial"/>
              </w:rPr>
              <w:t xml:space="preserve">01/07/2023 - 30/06/2025. 199.403 €. </w:t>
            </w:r>
          </w:p>
          <w:p w14:paraId="15EEA166" w14:textId="3F4C2F98" w:rsidR="00B93B0B" w:rsidRPr="00B93B0B" w:rsidRDefault="00B93B0B" w:rsidP="00B93B0B">
            <w:pPr>
              <w:pStyle w:val="Default"/>
              <w:ind w:left="203" w:hanging="203"/>
              <w:rPr>
                <w:sz w:val="22"/>
                <w:szCs w:val="22"/>
                <w:lang w:val="es-ES"/>
              </w:rPr>
            </w:pPr>
            <w:r w:rsidRPr="00B93B0B">
              <w:rPr>
                <w:sz w:val="22"/>
                <w:szCs w:val="22"/>
              </w:rPr>
              <w:t>3</w:t>
            </w:r>
            <w:r w:rsidRPr="00B93B0B">
              <w:rPr>
                <w:sz w:val="22"/>
                <w:szCs w:val="22"/>
              </w:rPr>
              <w:t xml:space="preserve">. EMC21_00319, </w:t>
            </w:r>
            <w:r w:rsidRPr="00B93B0B">
              <w:rPr>
                <w:i/>
                <w:iCs/>
                <w:sz w:val="22"/>
                <w:szCs w:val="22"/>
              </w:rPr>
              <w:t>Understanding Polyphosphate Synthesis to Enhance Phosphorus Recovery from Wastewaters and Lipid/Starch Production in Microalgae</w:t>
            </w:r>
            <w:r w:rsidRPr="00B93B0B">
              <w:rPr>
                <w:sz w:val="22"/>
                <w:szCs w:val="22"/>
              </w:rPr>
              <w:t xml:space="preserve"> </w:t>
            </w:r>
            <w:r w:rsidRPr="00B93B0B">
              <w:rPr>
                <w:i/>
                <w:iCs/>
                <w:sz w:val="22"/>
                <w:szCs w:val="22"/>
              </w:rPr>
              <w:t>(</w:t>
            </w:r>
            <w:proofErr w:type="spellStart"/>
            <w:r w:rsidRPr="00B93B0B">
              <w:rPr>
                <w:i/>
                <w:iCs/>
                <w:sz w:val="22"/>
                <w:szCs w:val="22"/>
              </w:rPr>
              <w:t>PolyPLiS</w:t>
            </w:r>
            <w:proofErr w:type="spellEnd"/>
            <w:r w:rsidRPr="00B93B0B">
              <w:rPr>
                <w:i/>
                <w:iCs/>
                <w:sz w:val="22"/>
                <w:szCs w:val="22"/>
              </w:rPr>
              <w:t>).</w:t>
            </w:r>
            <w:r w:rsidRPr="00B93B0B">
              <w:rPr>
                <w:sz w:val="22"/>
                <w:szCs w:val="22"/>
              </w:rPr>
              <w:t xml:space="preserve"> </w:t>
            </w:r>
            <w:r w:rsidRPr="00B93B0B">
              <w:rPr>
                <w:sz w:val="22"/>
                <w:szCs w:val="22"/>
                <w:lang w:val="es-ES"/>
              </w:rPr>
              <w:t>Programa EMERGIA - Ayudas a la captación de talento investigador</w:t>
            </w:r>
            <w:r w:rsidRPr="00B93B0B">
              <w:rPr>
                <w:sz w:val="22"/>
                <w:szCs w:val="22"/>
                <w:lang w:val="es-ES"/>
              </w:rPr>
              <w:t>.</w:t>
            </w:r>
            <w:r w:rsidRPr="00B93B0B">
              <w:rPr>
                <w:sz w:val="22"/>
                <w:szCs w:val="22"/>
                <w:lang w:val="es-ES"/>
              </w:rPr>
              <w:t xml:space="preserve"> Junta de Andalucía 2021</w:t>
            </w:r>
            <w:r w:rsidRPr="00B93B0B">
              <w:rPr>
                <w:sz w:val="22"/>
                <w:szCs w:val="22"/>
                <w:lang w:val="es-ES"/>
              </w:rPr>
              <w:t xml:space="preserve">. </w:t>
            </w:r>
            <w:r w:rsidRPr="00B93B0B">
              <w:rPr>
                <w:sz w:val="22"/>
                <w:szCs w:val="22"/>
                <w:lang w:val="es-ES"/>
              </w:rPr>
              <w:t>01/02/2023 - 30/06/2023</w:t>
            </w:r>
            <w:r w:rsidRPr="00B93B0B">
              <w:rPr>
                <w:sz w:val="22"/>
                <w:szCs w:val="22"/>
                <w:lang w:val="es-ES"/>
              </w:rPr>
              <w:t xml:space="preserve">. </w:t>
            </w:r>
            <w:r w:rsidRPr="00B93B0B">
              <w:rPr>
                <w:sz w:val="22"/>
                <w:szCs w:val="22"/>
                <w:lang w:val="es-ES"/>
              </w:rPr>
              <w:t xml:space="preserve">296.000 €. </w:t>
            </w:r>
          </w:p>
          <w:p w14:paraId="50B52123" w14:textId="77777777" w:rsidR="00B93B0B" w:rsidRPr="00B93B0B" w:rsidRDefault="00B93B0B" w:rsidP="00B93B0B">
            <w:pPr>
              <w:pStyle w:val="Default"/>
              <w:ind w:left="203" w:hanging="203"/>
              <w:rPr>
                <w:sz w:val="22"/>
                <w:szCs w:val="22"/>
              </w:rPr>
            </w:pPr>
            <w:r w:rsidRPr="00B93B0B">
              <w:rPr>
                <w:sz w:val="22"/>
                <w:szCs w:val="22"/>
                <w:lang w:val="es-ES"/>
              </w:rPr>
              <w:t>4</w:t>
            </w:r>
            <w:r w:rsidRPr="00B93B0B">
              <w:rPr>
                <w:sz w:val="22"/>
                <w:szCs w:val="22"/>
                <w:lang w:val="es-ES"/>
              </w:rPr>
              <w:t xml:space="preserve">. </w:t>
            </w:r>
            <w:r w:rsidRPr="00B93B0B">
              <w:rPr>
                <w:i/>
                <w:iCs/>
                <w:sz w:val="22"/>
                <w:szCs w:val="22"/>
                <w:lang w:val="es-ES"/>
              </w:rPr>
              <w:t>Bases Moleculares de las emisiones del gas de efecto invernadero óxido nitroso en microalgas.</w:t>
            </w:r>
            <w:r w:rsidRPr="00B93B0B">
              <w:rPr>
                <w:sz w:val="22"/>
                <w:szCs w:val="22"/>
                <w:lang w:val="es-ES"/>
              </w:rPr>
              <w:t xml:space="preserve"> </w:t>
            </w:r>
            <w:r w:rsidRPr="00B93B0B">
              <w:rPr>
                <w:sz w:val="22"/>
                <w:szCs w:val="22"/>
                <w:lang w:val="es-ES"/>
              </w:rPr>
              <w:t>P</w:t>
            </w:r>
            <w:r w:rsidRPr="00B93B0B">
              <w:rPr>
                <w:sz w:val="22"/>
                <w:szCs w:val="22"/>
                <w:lang w:val="es-ES"/>
              </w:rPr>
              <w:t>royectos de I+D+i en el marco del Programa Operativo FEDER Andalucía 2014-2020</w:t>
            </w:r>
            <w:r w:rsidRPr="00B93B0B">
              <w:rPr>
                <w:sz w:val="22"/>
                <w:szCs w:val="22"/>
                <w:lang w:val="es-ES"/>
              </w:rPr>
              <w:t xml:space="preserve">. </w:t>
            </w:r>
            <w:r w:rsidRPr="00B93B0B">
              <w:rPr>
                <w:sz w:val="22"/>
                <w:szCs w:val="22"/>
                <w:lang w:val="es-ES"/>
              </w:rPr>
              <w:t>01/01/2022 - 31/12/2022.</w:t>
            </w:r>
            <w:r w:rsidRPr="00B93B0B">
              <w:rPr>
                <w:sz w:val="22"/>
                <w:szCs w:val="22"/>
              </w:rPr>
              <w:t xml:space="preserve"> 39.700 €. </w:t>
            </w:r>
          </w:p>
          <w:p w14:paraId="201B977C" w14:textId="77777777" w:rsidR="00CA4995" w:rsidRDefault="00B93B0B" w:rsidP="00B93B0B">
            <w:pPr>
              <w:pStyle w:val="Default"/>
              <w:ind w:left="203" w:hanging="203"/>
              <w:rPr>
                <w:sz w:val="22"/>
                <w:szCs w:val="22"/>
              </w:rPr>
            </w:pPr>
            <w:r w:rsidRPr="00B93B0B">
              <w:rPr>
                <w:sz w:val="22"/>
                <w:szCs w:val="22"/>
                <w:lang w:val="es-ES"/>
              </w:rPr>
              <w:t>5</w:t>
            </w:r>
            <w:r w:rsidRPr="00B93B0B">
              <w:rPr>
                <w:sz w:val="22"/>
                <w:szCs w:val="22"/>
                <w:lang w:val="es-ES"/>
              </w:rPr>
              <w:t>.</w:t>
            </w:r>
            <w:r w:rsidRPr="00B93B0B">
              <w:rPr>
                <w:sz w:val="22"/>
                <w:szCs w:val="22"/>
                <w:lang w:val="es-ES"/>
              </w:rPr>
              <w:t xml:space="preserve"> </w:t>
            </w:r>
            <w:r w:rsidRPr="00B93B0B">
              <w:rPr>
                <w:sz w:val="22"/>
                <w:szCs w:val="22"/>
                <w:lang w:val="es-ES"/>
              </w:rPr>
              <w:t xml:space="preserve">12020143, </w:t>
            </w:r>
            <w:r w:rsidRPr="00B93B0B">
              <w:rPr>
                <w:i/>
                <w:iCs/>
                <w:sz w:val="22"/>
                <w:szCs w:val="22"/>
                <w:lang w:val="es-ES"/>
              </w:rPr>
              <w:t xml:space="preserve">Papel </w:t>
            </w:r>
            <w:proofErr w:type="gramStart"/>
            <w:r w:rsidRPr="00B93B0B">
              <w:rPr>
                <w:i/>
                <w:iCs/>
                <w:sz w:val="22"/>
                <w:szCs w:val="22"/>
                <w:lang w:val="es-ES"/>
              </w:rPr>
              <w:t>del polifosfato</w:t>
            </w:r>
            <w:proofErr w:type="gramEnd"/>
            <w:r w:rsidRPr="00B93B0B">
              <w:rPr>
                <w:i/>
                <w:iCs/>
                <w:sz w:val="22"/>
                <w:szCs w:val="22"/>
                <w:lang w:val="es-ES"/>
              </w:rPr>
              <w:t xml:space="preserve"> en los procesos de </w:t>
            </w:r>
            <w:proofErr w:type="spellStart"/>
            <w:r w:rsidRPr="00B93B0B">
              <w:rPr>
                <w:i/>
                <w:iCs/>
                <w:sz w:val="22"/>
                <w:szCs w:val="22"/>
                <w:lang w:val="es-ES"/>
              </w:rPr>
              <w:t>fotoprotección</w:t>
            </w:r>
            <w:proofErr w:type="spellEnd"/>
            <w:r w:rsidRPr="00B93B0B">
              <w:rPr>
                <w:i/>
                <w:iCs/>
                <w:sz w:val="22"/>
                <w:szCs w:val="22"/>
                <w:lang w:val="es-ES"/>
              </w:rPr>
              <w:t xml:space="preserve"> en </w:t>
            </w:r>
            <w:proofErr w:type="spellStart"/>
            <w:r w:rsidRPr="00B93B0B">
              <w:rPr>
                <w:i/>
                <w:iCs/>
                <w:sz w:val="22"/>
                <w:szCs w:val="22"/>
                <w:lang w:val="es-ES"/>
              </w:rPr>
              <w:t>Chlamydomonas</w:t>
            </w:r>
            <w:proofErr w:type="spellEnd"/>
            <w:r w:rsidRPr="00B93B0B">
              <w:rPr>
                <w:i/>
                <w:iCs/>
                <w:sz w:val="22"/>
                <w:szCs w:val="22"/>
                <w:lang w:val="es-ES"/>
              </w:rPr>
              <w:t>.</w:t>
            </w:r>
            <w:r w:rsidRPr="00B93B0B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93B0B">
              <w:rPr>
                <w:sz w:val="22"/>
                <w:szCs w:val="22"/>
              </w:rPr>
              <w:t>Financiado</w:t>
            </w:r>
            <w:proofErr w:type="spellEnd"/>
            <w:r w:rsidRPr="00B93B0B">
              <w:rPr>
                <w:sz w:val="22"/>
                <w:szCs w:val="22"/>
              </w:rPr>
              <w:t xml:space="preserve"> </w:t>
            </w:r>
            <w:proofErr w:type="spellStart"/>
            <w:r w:rsidRPr="00B93B0B">
              <w:rPr>
                <w:sz w:val="22"/>
                <w:szCs w:val="22"/>
              </w:rPr>
              <w:t>por</w:t>
            </w:r>
            <w:proofErr w:type="spellEnd"/>
            <w:r w:rsidRPr="00B93B0B">
              <w:rPr>
                <w:sz w:val="22"/>
                <w:szCs w:val="22"/>
              </w:rPr>
              <w:t xml:space="preserve"> Carnegie Institution for Science. Proyecto </w:t>
            </w:r>
            <w:proofErr w:type="spellStart"/>
            <w:r w:rsidRPr="00B93B0B">
              <w:rPr>
                <w:sz w:val="22"/>
                <w:szCs w:val="22"/>
              </w:rPr>
              <w:t>artículo</w:t>
            </w:r>
            <w:proofErr w:type="spellEnd"/>
            <w:r w:rsidRPr="00B93B0B">
              <w:rPr>
                <w:sz w:val="22"/>
                <w:szCs w:val="22"/>
              </w:rPr>
              <w:t xml:space="preserve"> 83. 01/12/2020 - 28/02/2021. 11.500 €. </w:t>
            </w:r>
          </w:p>
          <w:p w14:paraId="0ABEB1B5" w14:textId="77777777" w:rsidR="00B93B0B" w:rsidRDefault="00B93B0B" w:rsidP="00B93B0B">
            <w:pPr>
              <w:pStyle w:val="Default"/>
              <w:ind w:left="203" w:hanging="203"/>
              <w:rPr>
                <w:sz w:val="22"/>
                <w:szCs w:val="22"/>
              </w:rPr>
            </w:pPr>
          </w:p>
          <w:p w14:paraId="2A817AE2" w14:textId="77777777" w:rsidR="00B93B0B" w:rsidRDefault="00B93B0B" w:rsidP="00B93B0B">
            <w:pPr>
              <w:pStyle w:val="Default"/>
              <w:ind w:left="203" w:hanging="203"/>
              <w:rPr>
                <w:sz w:val="22"/>
                <w:szCs w:val="22"/>
              </w:rPr>
            </w:pPr>
          </w:p>
          <w:p w14:paraId="6234AB2A" w14:textId="78081506" w:rsidR="00B93B0B" w:rsidRPr="00B93B0B" w:rsidRDefault="00B93B0B" w:rsidP="00B93B0B">
            <w:pPr>
              <w:pStyle w:val="Default"/>
              <w:ind w:left="203" w:hanging="203"/>
              <w:rPr>
                <w:sz w:val="22"/>
                <w:szCs w:val="22"/>
              </w:rPr>
            </w:pPr>
          </w:p>
        </w:tc>
      </w:tr>
      <w:tr w:rsidR="00CA4995" w:rsidRPr="00F5501C" w14:paraId="2F53B601" w14:textId="77777777" w:rsidTr="00CA4995">
        <w:trPr>
          <w:trHeight w:val="239"/>
        </w:trPr>
        <w:tc>
          <w:tcPr>
            <w:tcW w:w="9486" w:type="dxa"/>
            <w:vAlign w:val="center"/>
          </w:tcPr>
          <w:p w14:paraId="5B78409D" w14:textId="3F2B2E7F" w:rsidR="00CA4995" w:rsidRPr="00F5501C" w:rsidRDefault="00CA4995" w:rsidP="006C67C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>Publicaciones</w:t>
            </w:r>
          </w:p>
        </w:tc>
      </w:tr>
      <w:tr w:rsidR="00CA4995" w:rsidRPr="00B93B0B" w14:paraId="09B5FC1A" w14:textId="77777777" w:rsidTr="00CA4995">
        <w:trPr>
          <w:trHeight w:val="696"/>
        </w:trPr>
        <w:tc>
          <w:tcPr>
            <w:tcW w:w="9486" w:type="dxa"/>
            <w:vAlign w:val="center"/>
          </w:tcPr>
          <w:p w14:paraId="397A1E94" w14:textId="77777777" w:rsidR="00CA4995" w:rsidRPr="00B93B0B" w:rsidRDefault="00CA4995" w:rsidP="006C67C8">
            <w:pPr>
              <w:spacing w:after="0" w:line="240" w:lineRule="auto"/>
              <w:ind w:left="176"/>
              <w:rPr>
                <w:rFonts w:ascii="Arial" w:hAnsi="Arial" w:cs="Arial"/>
                <w:lang w:val="en-US"/>
              </w:rPr>
            </w:pPr>
          </w:p>
          <w:p w14:paraId="38F55E52" w14:textId="1489ED60" w:rsidR="00CA4995" w:rsidRPr="00B93B0B" w:rsidRDefault="00B93B0B" w:rsidP="00B93B0B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</w:pPr>
            <w:r w:rsidRPr="00B93B0B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 xml:space="preserve">10 </w:t>
            </w:r>
            <w:proofErr w:type="spellStart"/>
            <w:r w:rsidRPr="00B93B0B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>publicaciones</w:t>
            </w:r>
            <w:proofErr w:type="spellEnd"/>
            <w:r w:rsidRPr="00B93B0B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 xml:space="preserve"> </w:t>
            </w:r>
            <w:proofErr w:type="spellStart"/>
            <w:r w:rsidRPr="00B93B0B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>más</w:t>
            </w:r>
            <w:proofErr w:type="spellEnd"/>
            <w:r w:rsidRPr="00B93B0B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 xml:space="preserve"> </w:t>
            </w:r>
            <w:proofErr w:type="spellStart"/>
            <w:r w:rsidRPr="00B93B0B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>relevantes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 xml:space="preserve"> (</w:t>
            </w:r>
            <w:r w:rsidRPr="00B93B0B">
              <w:rPr>
                <w:rFonts w:ascii="Arial" w:eastAsia="Calibri" w:hAnsi="Arial" w:cs="Arial"/>
                <w:b/>
                <w:bCs/>
                <w:lang w:val="en-US" w:eastAsia="en-US"/>
                <w14:ligatures w14:val="standardContextual"/>
              </w:rPr>
              <w:t xml:space="preserve">*shared first author, </w:t>
            </w:r>
            <w:r>
              <w:rPr>
                <w:rFonts w:ascii="Arial" w:eastAsia="Calibri" w:hAnsi="Arial" w:cs="Arial"/>
                <w:b/>
                <w:bCs/>
                <w:lang w:val="en-US" w:eastAsia="en-US"/>
                <w14:ligatures w14:val="standardContextual"/>
              </w:rPr>
              <w:sym w:font="Symbol" w:char="F0B0"/>
            </w:r>
            <w:r w:rsidRPr="00B93B0B">
              <w:rPr>
                <w:rFonts w:ascii="Arial" w:eastAsia="Calibri" w:hAnsi="Arial" w:cs="Arial"/>
                <w:b/>
                <w:bCs/>
                <w:lang w:val="en-US" w:eastAsia="en-US"/>
                <w14:ligatures w14:val="standardContextual"/>
              </w:rPr>
              <w:t>: corresponding autho</w:t>
            </w:r>
            <w:r w:rsidRPr="00B93B0B">
              <w:rPr>
                <w:rFonts w:ascii="Arial" w:eastAsia="Calibri" w:hAnsi="Arial" w:cs="Arial"/>
                <w:b/>
                <w:bCs/>
                <w:lang w:val="en-US" w:eastAsia="en-US"/>
                <w14:ligatures w14:val="standardContextual"/>
              </w:rPr>
              <w:t>r)</w:t>
            </w:r>
            <w:r w:rsidRPr="00B93B0B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>:</w:t>
            </w:r>
          </w:p>
          <w:p w14:paraId="74E36923" w14:textId="77777777" w:rsidR="00B93B0B" w:rsidRPr="00B93B0B" w:rsidRDefault="00B93B0B" w:rsidP="00B93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es-ES" w:eastAsia="en-US"/>
                <w14:ligatures w14:val="standardContextual"/>
              </w:rPr>
            </w:pPr>
            <w:r w:rsidRPr="00B93B0B">
              <w:rPr>
                <w:rFonts w:ascii="Arial" w:eastAsia="Calibri" w:hAnsi="Arial" w:cs="Arial"/>
                <w:lang w:val="es-ES" w:eastAsia="en-US"/>
                <w14:ligatures w14:val="standardContextual"/>
              </w:rPr>
              <w:t xml:space="preserve">1. Ruiz-Sola, M.Á., </w:t>
            </w:r>
            <w:proofErr w:type="spellStart"/>
            <w:r w:rsidRPr="00B93B0B">
              <w:rPr>
                <w:rFonts w:ascii="Arial" w:eastAsia="Calibri" w:hAnsi="Arial" w:cs="Arial"/>
                <w:lang w:val="es-ES" w:eastAsia="en-US"/>
                <w14:ligatures w14:val="standardContextual"/>
              </w:rPr>
              <w:t>Flori</w:t>
            </w:r>
            <w:proofErr w:type="spellEnd"/>
            <w:r w:rsidRPr="00B93B0B">
              <w:rPr>
                <w:rFonts w:ascii="Arial" w:eastAsia="Calibri" w:hAnsi="Arial" w:cs="Arial"/>
                <w:lang w:val="es-ES" w:eastAsia="en-US"/>
                <w14:ligatures w14:val="standardContextual"/>
              </w:rPr>
              <w:t xml:space="preserve">, S., </w:t>
            </w:r>
            <w:proofErr w:type="gramStart"/>
            <w:r w:rsidRPr="00B93B0B">
              <w:rPr>
                <w:rFonts w:ascii="Arial" w:eastAsia="Calibri" w:hAnsi="Arial" w:cs="Arial"/>
                <w:lang w:val="es-ES" w:eastAsia="en-US"/>
                <w14:ligatures w14:val="standardContextual"/>
              </w:rPr>
              <w:t>Yuan</w:t>
            </w:r>
            <w:proofErr w:type="gramEnd"/>
            <w:r w:rsidRPr="00B93B0B">
              <w:rPr>
                <w:rFonts w:ascii="Arial" w:eastAsia="Calibri" w:hAnsi="Arial" w:cs="Arial"/>
                <w:lang w:val="es-ES" w:eastAsia="en-US"/>
                <w14:ligatures w14:val="standardContextual"/>
              </w:rPr>
              <w:t xml:space="preserve">, Y., </w:t>
            </w:r>
            <w:proofErr w:type="spellStart"/>
            <w:r w:rsidRPr="00B93B0B">
              <w:rPr>
                <w:rFonts w:ascii="Arial" w:eastAsia="Calibri" w:hAnsi="Arial" w:cs="Arial"/>
                <w:lang w:val="es-ES" w:eastAsia="en-US"/>
                <w14:ligatures w14:val="standardContextual"/>
              </w:rPr>
              <w:t>Villain</w:t>
            </w:r>
            <w:proofErr w:type="spellEnd"/>
            <w:r w:rsidRPr="00B93B0B">
              <w:rPr>
                <w:rFonts w:ascii="Arial" w:eastAsia="Calibri" w:hAnsi="Arial" w:cs="Arial"/>
                <w:lang w:val="es-ES" w:eastAsia="en-US"/>
                <w14:ligatures w14:val="standardContextual"/>
              </w:rPr>
              <w:t xml:space="preserve"> G, </w:t>
            </w:r>
            <w:r w:rsidRPr="00B93B0B">
              <w:rPr>
                <w:rFonts w:ascii="Arial" w:eastAsia="Calibri" w:hAnsi="Arial" w:cs="Arial"/>
                <w:b/>
                <w:bCs/>
                <w:u w:val="single"/>
                <w:lang w:val="es-ES" w:eastAsia="en-US"/>
                <w14:ligatures w14:val="standardContextual"/>
              </w:rPr>
              <w:t>Sanz-Luque E</w:t>
            </w:r>
            <w:r w:rsidRPr="00B93B0B">
              <w:rPr>
                <w:rFonts w:ascii="Arial" w:eastAsia="Calibri" w:hAnsi="Arial" w:cs="Arial"/>
                <w:lang w:val="es-ES" w:eastAsia="en-US"/>
                <w14:ligatures w14:val="standardContextual"/>
              </w:rPr>
              <w:t xml:space="preserve">., </w:t>
            </w:r>
            <w:proofErr w:type="spellStart"/>
            <w:r w:rsidRPr="00B93B0B">
              <w:rPr>
                <w:rFonts w:ascii="Arial" w:eastAsia="Calibri" w:hAnsi="Arial" w:cs="Arial"/>
                <w:lang w:val="es-ES" w:eastAsia="en-US"/>
                <w14:ligatures w14:val="standardContextual"/>
              </w:rPr>
              <w:t>Redekop</w:t>
            </w:r>
            <w:proofErr w:type="spellEnd"/>
            <w:r w:rsidRPr="00B93B0B">
              <w:rPr>
                <w:rFonts w:ascii="Arial" w:eastAsia="Calibri" w:hAnsi="Arial" w:cs="Arial"/>
                <w:lang w:val="es-ES" w:eastAsia="en-US"/>
                <w14:ligatures w14:val="standardContextual"/>
              </w:rPr>
              <w:t xml:space="preserve"> P., </w:t>
            </w:r>
            <w:proofErr w:type="spellStart"/>
            <w:r w:rsidRPr="00B93B0B">
              <w:rPr>
                <w:rFonts w:ascii="Arial" w:eastAsia="Calibri" w:hAnsi="Arial" w:cs="Arial"/>
                <w:lang w:val="es-ES" w:eastAsia="en-US"/>
                <w14:ligatures w14:val="standardContextual"/>
              </w:rPr>
              <w:t>Tokutsu</w:t>
            </w:r>
            <w:proofErr w:type="spellEnd"/>
            <w:r w:rsidRPr="00B93B0B">
              <w:rPr>
                <w:rFonts w:ascii="Arial" w:eastAsia="Calibri" w:hAnsi="Arial" w:cs="Arial"/>
                <w:lang w:val="es-ES" w:eastAsia="en-US"/>
                <w14:ligatures w14:val="standardContextual"/>
              </w:rPr>
              <w:t xml:space="preserve"> R.,</w:t>
            </w:r>
          </w:p>
          <w:p w14:paraId="534565A4" w14:textId="77777777" w:rsidR="00B93B0B" w:rsidRPr="00B93B0B" w:rsidRDefault="00B93B0B" w:rsidP="00B93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en-US" w:eastAsia="en-US"/>
                <w14:ligatures w14:val="standardContextual"/>
              </w:rPr>
            </w:pPr>
            <w:proofErr w:type="spellStart"/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>Küken</w:t>
            </w:r>
            <w:proofErr w:type="spellEnd"/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 xml:space="preserve"> A., </w:t>
            </w:r>
            <w:proofErr w:type="spellStart"/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>Tsichla</w:t>
            </w:r>
            <w:proofErr w:type="spellEnd"/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 xml:space="preserve"> A., </w:t>
            </w:r>
            <w:proofErr w:type="spellStart"/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>Kepesidis</w:t>
            </w:r>
            <w:proofErr w:type="spellEnd"/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 xml:space="preserve"> G., </w:t>
            </w:r>
            <w:proofErr w:type="spellStart"/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>Allorent</w:t>
            </w:r>
            <w:proofErr w:type="spellEnd"/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 xml:space="preserve"> G., Arend M., Iacono F., </w:t>
            </w:r>
            <w:proofErr w:type="spellStart"/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>Finazzi</w:t>
            </w:r>
            <w:proofErr w:type="spellEnd"/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 xml:space="preserve"> G., Hippler M.,</w:t>
            </w:r>
          </w:p>
          <w:p w14:paraId="28591D12" w14:textId="77777777" w:rsidR="00B93B0B" w:rsidRPr="00B93B0B" w:rsidRDefault="00B93B0B" w:rsidP="00B93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en-US" w:eastAsia="en-US"/>
                <w14:ligatures w14:val="standardContextual"/>
              </w:rPr>
            </w:pPr>
            <w:proofErr w:type="spellStart"/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>Nikoloski</w:t>
            </w:r>
            <w:proofErr w:type="spellEnd"/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 xml:space="preserve"> Z., Minagawa J., Grossman A.R., </w:t>
            </w:r>
            <w:proofErr w:type="spellStart"/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>Petroutsos</w:t>
            </w:r>
            <w:proofErr w:type="spellEnd"/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>, D. (2023) Light-independent regulation</w:t>
            </w:r>
          </w:p>
          <w:p w14:paraId="7DBD02DE" w14:textId="77777777" w:rsidR="00B93B0B" w:rsidRPr="00B93B0B" w:rsidRDefault="00B93B0B" w:rsidP="00B93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en-US" w:eastAsia="en-US"/>
                <w14:ligatures w14:val="standardContextual"/>
              </w:rPr>
            </w:pPr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 xml:space="preserve">of algal photoprotection by CO2 availability. </w:t>
            </w:r>
            <w:r w:rsidRPr="00B93B0B">
              <w:rPr>
                <w:rFonts w:ascii="Arial" w:eastAsia="Calibri" w:hAnsi="Arial" w:cs="Arial"/>
                <w:b/>
                <w:bCs/>
                <w:lang w:val="en-US" w:eastAsia="en-US"/>
                <w14:ligatures w14:val="standardContextual"/>
              </w:rPr>
              <w:t>Nat Commun</w:t>
            </w:r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 xml:space="preserve"> 14: 1977. </w:t>
            </w:r>
            <w:proofErr w:type="spellStart"/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>doi</w:t>
            </w:r>
            <w:proofErr w:type="spellEnd"/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>: 10.1038/s41467-023-</w:t>
            </w:r>
          </w:p>
          <w:p w14:paraId="5723FBDA" w14:textId="77777777" w:rsidR="00B93B0B" w:rsidRPr="00B93B0B" w:rsidRDefault="00B93B0B" w:rsidP="00B93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en-US" w:eastAsia="en-US"/>
                <w14:ligatures w14:val="standardContextual"/>
              </w:rPr>
            </w:pPr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>37800-6.</w:t>
            </w:r>
          </w:p>
          <w:p w14:paraId="1A81C81E" w14:textId="6687C146" w:rsidR="00B93B0B" w:rsidRPr="00B93B0B" w:rsidRDefault="00B93B0B" w:rsidP="00B93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en-US" w:eastAsia="en-US"/>
                <w14:ligatures w14:val="standardContextual"/>
              </w:rPr>
            </w:pPr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 xml:space="preserve">2. </w:t>
            </w:r>
            <w:proofErr w:type="spellStart"/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>Redekop</w:t>
            </w:r>
            <w:proofErr w:type="spellEnd"/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 xml:space="preserve"> P.*, </w:t>
            </w:r>
            <w:r w:rsidRPr="00B93B0B">
              <w:rPr>
                <w:rFonts w:ascii="Arial" w:eastAsia="Calibri" w:hAnsi="Arial" w:cs="Arial"/>
                <w:b/>
                <w:bCs/>
                <w:u w:val="single"/>
                <w:lang w:val="en-US" w:eastAsia="en-US"/>
                <w14:ligatures w14:val="standardContextual"/>
              </w:rPr>
              <w:t>Sanz-Luque E.*</w:t>
            </w:r>
            <w:r>
              <w:rPr>
                <w:rFonts w:ascii="Arial" w:eastAsia="Calibri" w:hAnsi="Arial" w:cs="Arial"/>
                <w:b/>
                <w:bCs/>
                <w:lang w:val="en-US" w:eastAsia="en-US"/>
                <w14:ligatures w14:val="standardContextual"/>
              </w:rPr>
              <w:sym w:font="Symbol" w:char="F0B0"/>
            </w:r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 xml:space="preserve">, Yuan Y., Villain G., </w:t>
            </w:r>
            <w:proofErr w:type="spellStart"/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>Petroutsos</w:t>
            </w:r>
            <w:proofErr w:type="spellEnd"/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 xml:space="preserve"> D., Grossman A.R. (2022).</w:t>
            </w:r>
          </w:p>
          <w:p w14:paraId="7FE6EC47" w14:textId="77777777" w:rsidR="00B93B0B" w:rsidRPr="00B93B0B" w:rsidRDefault="00B93B0B" w:rsidP="00B93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en-US" w:eastAsia="en-US"/>
                <w14:ligatures w14:val="standardContextual"/>
              </w:rPr>
            </w:pPr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>Transcriptional regulation of photoprotection in dark-to-light transition-More than just a matter</w:t>
            </w:r>
          </w:p>
          <w:p w14:paraId="590367A3" w14:textId="77777777" w:rsidR="00B93B0B" w:rsidRPr="00B93B0B" w:rsidRDefault="00B93B0B" w:rsidP="00B93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en-US" w:eastAsia="en-US"/>
                <w14:ligatures w14:val="standardContextual"/>
              </w:rPr>
            </w:pPr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 xml:space="preserve">of excess light energy. </w:t>
            </w:r>
            <w:r w:rsidRPr="00B93B0B">
              <w:rPr>
                <w:rFonts w:ascii="Arial" w:eastAsia="Calibri" w:hAnsi="Arial" w:cs="Arial"/>
                <w:b/>
                <w:bCs/>
                <w:lang w:val="en-US" w:eastAsia="en-US"/>
                <w14:ligatures w14:val="standardContextual"/>
              </w:rPr>
              <w:t>Sci Adv.</w:t>
            </w:r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 xml:space="preserve"> </w:t>
            </w:r>
            <w:proofErr w:type="gramStart"/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>8:eabn</w:t>
            </w:r>
            <w:proofErr w:type="gramEnd"/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 xml:space="preserve">1832. </w:t>
            </w:r>
            <w:proofErr w:type="spellStart"/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>doi</w:t>
            </w:r>
            <w:proofErr w:type="spellEnd"/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>: 10.1126/</w:t>
            </w:r>
            <w:proofErr w:type="gramStart"/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>sciadv.abn</w:t>
            </w:r>
            <w:proofErr w:type="gramEnd"/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>1832.</w:t>
            </w:r>
          </w:p>
          <w:p w14:paraId="72ABBE31" w14:textId="4107E277" w:rsidR="00B93B0B" w:rsidRPr="00B93B0B" w:rsidRDefault="00B93B0B" w:rsidP="00B93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es-ES" w:eastAsia="en-US"/>
                <w14:ligatures w14:val="standardContextual"/>
              </w:rPr>
            </w:pPr>
            <w:r w:rsidRPr="00B93B0B">
              <w:rPr>
                <w:rFonts w:ascii="Arial" w:eastAsia="Calibri" w:hAnsi="Arial" w:cs="Arial"/>
                <w:lang w:val="es-ES" w:eastAsia="en-US"/>
                <w14:ligatures w14:val="standardContextual"/>
              </w:rPr>
              <w:t xml:space="preserve">3. Bellido-Pedraza C.M., Calatrava V., Llamas A., </w:t>
            </w:r>
            <w:proofErr w:type="spellStart"/>
            <w:r w:rsidRPr="00B93B0B">
              <w:rPr>
                <w:rFonts w:ascii="Arial" w:eastAsia="Calibri" w:hAnsi="Arial" w:cs="Arial"/>
                <w:lang w:val="es-ES" w:eastAsia="en-US"/>
                <w14:ligatures w14:val="standardContextual"/>
              </w:rPr>
              <w:t>Fernandez</w:t>
            </w:r>
            <w:proofErr w:type="spellEnd"/>
            <w:r w:rsidRPr="00B93B0B">
              <w:rPr>
                <w:rFonts w:ascii="Arial" w:eastAsia="Calibri" w:hAnsi="Arial" w:cs="Arial"/>
                <w:lang w:val="es-ES" w:eastAsia="en-US"/>
                <w14:ligatures w14:val="standardContextual"/>
              </w:rPr>
              <w:t xml:space="preserve"> E., </w:t>
            </w:r>
            <w:r w:rsidRPr="00B93B0B">
              <w:rPr>
                <w:rFonts w:ascii="Arial" w:eastAsia="Calibri" w:hAnsi="Arial" w:cs="Arial"/>
                <w:b/>
                <w:bCs/>
                <w:u w:val="single"/>
                <w:lang w:val="es-ES" w:eastAsia="en-US"/>
                <w14:ligatures w14:val="standardContextual"/>
              </w:rPr>
              <w:t>Sanz-Luque E.</w:t>
            </w:r>
            <w:r w:rsidRPr="00B93B0B">
              <w:rPr>
                <w:rFonts w:ascii="Arial" w:eastAsia="Calibri" w:hAnsi="Arial" w:cs="Arial"/>
                <w:b/>
                <w:bCs/>
                <w:u w:val="single"/>
                <w:lang w:val="en-US" w:eastAsia="en-US"/>
                <w14:ligatures w14:val="standardContextual"/>
              </w:rPr>
              <w:sym w:font="Symbol" w:char="F0B0"/>
            </w:r>
            <w:r w:rsidRPr="00B93B0B">
              <w:rPr>
                <w:rFonts w:ascii="Arial" w:eastAsia="Calibri" w:hAnsi="Arial" w:cs="Arial"/>
                <w:lang w:val="es-ES" w:eastAsia="en-US"/>
                <w14:ligatures w14:val="standardContextual"/>
              </w:rPr>
              <w:t xml:space="preserve">, </w:t>
            </w:r>
            <w:proofErr w:type="spellStart"/>
            <w:r w:rsidRPr="00B93B0B">
              <w:rPr>
                <w:rFonts w:ascii="Arial" w:eastAsia="Calibri" w:hAnsi="Arial" w:cs="Arial"/>
                <w:lang w:val="es-ES" w:eastAsia="en-US"/>
                <w14:ligatures w14:val="standardContextual"/>
              </w:rPr>
              <w:t>Galvan</w:t>
            </w:r>
            <w:proofErr w:type="spellEnd"/>
          </w:p>
          <w:p w14:paraId="41AC3FCF" w14:textId="77777777" w:rsidR="00B93B0B" w:rsidRPr="00B93B0B" w:rsidRDefault="00B93B0B" w:rsidP="00B93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en-US" w:eastAsia="en-US"/>
                <w14:ligatures w14:val="standardContextual"/>
              </w:rPr>
            </w:pPr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>A. (2022). Nitrous Oxide Emissions from Nitrite Are Highly Dependent on Nitrate Reductase in</w:t>
            </w:r>
          </w:p>
          <w:p w14:paraId="0818B228" w14:textId="77777777" w:rsidR="00B93B0B" w:rsidRPr="00B93B0B" w:rsidRDefault="00B93B0B" w:rsidP="00B93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en-US" w:eastAsia="en-US"/>
                <w14:ligatures w14:val="standardContextual"/>
              </w:rPr>
            </w:pPr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 xml:space="preserve">the Microalga Chlamydomonas reinhardtii. </w:t>
            </w:r>
            <w:proofErr w:type="spellStart"/>
            <w:r w:rsidRPr="00B93B0B">
              <w:rPr>
                <w:rFonts w:ascii="Arial" w:eastAsia="Calibri" w:hAnsi="Arial" w:cs="Arial"/>
                <w:b/>
                <w:bCs/>
                <w:lang w:val="en-US" w:eastAsia="en-US"/>
                <w14:ligatures w14:val="standardContextual"/>
              </w:rPr>
              <w:t>IntJ</w:t>
            </w:r>
            <w:proofErr w:type="spellEnd"/>
            <w:r w:rsidRPr="00B93B0B">
              <w:rPr>
                <w:rFonts w:ascii="Arial" w:eastAsia="Calibri" w:hAnsi="Arial" w:cs="Arial"/>
                <w:b/>
                <w:bCs/>
                <w:lang w:val="en-US" w:eastAsia="en-US"/>
                <w14:ligatures w14:val="standardContextual"/>
              </w:rPr>
              <w:t xml:space="preserve"> Mol Sci.</w:t>
            </w:r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 xml:space="preserve"> 23:9412. </w:t>
            </w:r>
            <w:proofErr w:type="spellStart"/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>doi</w:t>
            </w:r>
            <w:proofErr w:type="spellEnd"/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>: 10.3390/ijms23169412.</w:t>
            </w:r>
          </w:p>
          <w:p w14:paraId="367766B9" w14:textId="184E5A61" w:rsidR="00B93B0B" w:rsidRPr="00B93B0B" w:rsidRDefault="00B93B0B" w:rsidP="00B93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en-US" w:eastAsia="en-US"/>
                <w14:ligatures w14:val="standardContextual"/>
              </w:rPr>
            </w:pPr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 xml:space="preserve">4. </w:t>
            </w:r>
            <w:r w:rsidRPr="00B93B0B">
              <w:rPr>
                <w:rFonts w:ascii="Arial" w:eastAsia="Calibri" w:hAnsi="Arial" w:cs="Arial"/>
                <w:b/>
                <w:bCs/>
                <w:u w:val="single"/>
                <w:lang w:val="en-US" w:eastAsia="en-US"/>
                <w14:ligatures w14:val="standardContextual"/>
              </w:rPr>
              <w:t>Sanz-Luque, E.</w:t>
            </w:r>
            <w:r w:rsidRPr="00B93B0B">
              <w:rPr>
                <w:rFonts w:ascii="Arial" w:eastAsia="Calibri" w:hAnsi="Arial" w:cs="Arial"/>
                <w:b/>
                <w:bCs/>
                <w:u w:val="single"/>
                <w:lang w:val="en-US" w:eastAsia="en-US"/>
                <w14:ligatures w14:val="standardContextual"/>
              </w:rPr>
              <w:sym w:font="Symbol" w:char="F0B0"/>
            </w:r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 xml:space="preserve">, </w:t>
            </w:r>
            <w:proofErr w:type="spellStart"/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>Saroussi</w:t>
            </w:r>
            <w:proofErr w:type="spellEnd"/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>, S.I., Huang, W., Akkawi, N., Grossman, A.R. (2020).</w:t>
            </w:r>
          </w:p>
          <w:p w14:paraId="1DAC97E8" w14:textId="77777777" w:rsidR="00B93B0B" w:rsidRPr="00B93B0B" w:rsidRDefault="00B93B0B" w:rsidP="00B93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en-US" w:eastAsia="en-US"/>
                <w14:ligatures w14:val="standardContextual"/>
              </w:rPr>
            </w:pPr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>Metabolic control of acclimation to nutrient deprivation dependent on polyphosphate synthesis.</w:t>
            </w:r>
          </w:p>
          <w:p w14:paraId="014C6AD0" w14:textId="77777777" w:rsidR="00B93B0B" w:rsidRPr="00B93B0B" w:rsidRDefault="00B93B0B" w:rsidP="00B93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en-US" w:eastAsia="en-US"/>
                <w14:ligatures w14:val="standardContextual"/>
              </w:rPr>
            </w:pPr>
            <w:r w:rsidRPr="00B93B0B">
              <w:rPr>
                <w:rFonts w:ascii="Arial" w:eastAsia="Calibri" w:hAnsi="Arial" w:cs="Arial"/>
                <w:b/>
                <w:bCs/>
                <w:lang w:val="en-US" w:eastAsia="en-US"/>
                <w14:ligatures w14:val="standardContextual"/>
              </w:rPr>
              <w:t>Sci Adv</w:t>
            </w:r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 xml:space="preserve"> </w:t>
            </w:r>
            <w:proofErr w:type="gramStart"/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>6:eabb</w:t>
            </w:r>
            <w:proofErr w:type="gramEnd"/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 xml:space="preserve">5351. </w:t>
            </w:r>
            <w:proofErr w:type="spellStart"/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>doi</w:t>
            </w:r>
            <w:proofErr w:type="spellEnd"/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>: 10.1126/</w:t>
            </w:r>
            <w:proofErr w:type="gramStart"/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>sciadv.abb</w:t>
            </w:r>
            <w:proofErr w:type="gramEnd"/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>5351.</w:t>
            </w:r>
          </w:p>
          <w:p w14:paraId="6BAA64A2" w14:textId="43AB28F0" w:rsidR="00B93B0B" w:rsidRPr="00B93B0B" w:rsidRDefault="00B93B0B" w:rsidP="00B93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en-US" w:eastAsia="en-US"/>
                <w14:ligatures w14:val="standardContextual"/>
              </w:rPr>
            </w:pPr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 xml:space="preserve">5. </w:t>
            </w:r>
            <w:r w:rsidRPr="00B93B0B">
              <w:rPr>
                <w:rFonts w:ascii="Arial" w:eastAsia="Calibri" w:hAnsi="Arial" w:cs="Arial"/>
                <w:b/>
                <w:bCs/>
                <w:u w:val="single"/>
                <w:lang w:val="en-US" w:eastAsia="en-US"/>
                <w14:ligatures w14:val="standardContextual"/>
              </w:rPr>
              <w:t>Sanz-Luque, E.</w:t>
            </w:r>
            <w:r>
              <w:rPr>
                <w:rFonts w:ascii="Arial" w:eastAsia="Calibri" w:hAnsi="Arial" w:cs="Arial"/>
                <w:b/>
                <w:bCs/>
                <w:lang w:val="en-US" w:eastAsia="en-US"/>
                <w14:ligatures w14:val="standardContextual"/>
              </w:rPr>
              <w:sym w:font="Symbol" w:char="F0B0"/>
            </w:r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 xml:space="preserve">, </w:t>
            </w:r>
            <w:proofErr w:type="spellStart"/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>Bhaya</w:t>
            </w:r>
            <w:proofErr w:type="spellEnd"/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 xml:space="preserve">, D., Grossman, A.R. (2020). Polyphosphate: </w:t>
            </w:r>
            <w:proofErr w:type="gramStart"/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>A multifunctional</w:t>
            </w:r>
            <w:proofErr w:type="gramEnd"/>
          </w:p>
          <w:p w14:paraId="02E3881A" w14:textId="77777777" w:rsidR="00B93B0B" w:rsidRPr="00B93B0B" w:rsidRDefault="00B93B0B" w:rsidP="00B93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en-US" w:eastAsia="en-US"/>
                <w14:ligatures w14:val="standardContextual"/>
              </w:rPr>
            </w:pPr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 xml:space="preserve">metabolite in cyanobacteria and algae. </w:t>
            </w:r>
            <w:r w:rsidRPr="00B93B0B">
              <w:rPr>
                <w:rFonts w:ascii="Arial" w:eastAsia="Calibri" w:hAnsi="Arial" w:cs="Arial"/>
                <w:b/>
                <w:bCs/>
                <w:lang w:val="en-US" w:eastAsia="en-US"/>
                <w14:ligatures w14:val="standardContextual"/>
              </w:rPr>
              <w:t>Front Plant Sci.</w:t>
            </w:r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 xml:space="preserve"> 11:938. </w:t>
            </w:r>
            <w:proofErr w:type="spellStart"/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>doi</w:t>
            </w:r>
            <w:proofErr w:type="spellEnd"/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>: 10.3389/fpls.2020.00938.</w:t>
            </w:r>
          </w:p>
          <w:p w14:paraId="6DE90604" w14:textId="77777777" w:rsidR="00B93B0B" w:rsidRPr="00B93B0B" w:rsidRDefault="00B93B0B" w:rsidP="00B93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es-ES" w:eastAsia="en-US"/>
                <w14:ligatures w14:val="standardContextual"/>
              </w:rPr>
            </w:pPr>
            <w:r w:rsidRPr="00B93B0B">
              <w:rPr>
                <w:rFonts w:ascii="Arial" w:eastAsia="Calibri" w:hAnsi="Arial" w:cs="Arial"/>
                <w:lang w:val="es-ES" w:eastAsia="en-US"/>
                <w14:ligatures w14:val="standardContextual"/>
              </w:rPr>
              <w:t xml:space="preserve">6. </w:t>
            </w:r>
            <w:proofErr w:type="spellStart"/>
            <w:r w:rsidRPr="00B93B0B">
              <w:rPr>
                <w:rFonts w:ascii="Arial" w:eastAsia="Calibri" w:hAnsi="Arial" w:cs="Arial"/>
                <w:lang w:val="es-ES" w:eastAsia="en-US"/>
                <w14:ligatures w14:val="standardContextual"/>
              </w:rPr>
              <w:t>Ariz</w:t>
            </w:r>
            <w:proofErr w:type="spellEnd"/>
            <w:r w:rsidRPr="00B93B0B">
              <w:rPr>
                <w:rFonts w:ascii="Arial" w:eastAsia="Calibri" w:hAnsi="Arial" w:cs="Arial"/>
                <w:lang w:val="es-ES" w:eastAsia="en-US"/>
                <w14:ligatures w14:val="standardContextual"/>
              </w:rPr>
              <w:t xml:space="preserve">, I., </w:t>
            </w:r>
            <w:proofErr w:type="spellStart"/>
            <w:r w:rsidRPr="00B93B0B">
              <w:rPr>
                <w:rFonts w:ascii="Arial" w:eastAsia="Calibri" w:hAnsi="Arial" w:cs="Arial"/>
                <w:lang w:val="es-ES" w:eastAsia="en-US"/>
                <w14:ligatures w14:val="standardContextual"/>
              </w:rPr>
              <w:t>Boeckstaens</w:t>
            </w:r>
            <w:proofErr w:type="spellEnd"/>
            <w:r w:rsidRPr="00B93B0B">
              <w:rPr>
                <w:rFonts w:ascii="Arial" w:eastAsia="Calibri" w:hAnsi="Arial" w:cs="Arial"/>
                <w:lang w:val="es-ES" w:eastAsia="en-US"/>
                <w14:ligatures w14:val="standardContextual"/>
              </w:rPr>
              <w:t xml:space="preserve">, M., Gouveia, C., </w:t>
            </w:r>
            <w:proofErr w:type="spellStart"/>
            <w:r w:rsidRPr="00B93B0B">
              <w:rPr>
                <w:rFonts w:ascii="Arial" w:eastAsia="Calibri" w:hAnsi="Arial" w:cs="Arial"/>
                <w:lang w:val="es-ES" w:eastAsia="en-US"/>
                <w14:ligatures w14:val="standardContextual"/>
              </w:rPr>
              <w:t>Martins</w:t>
            </w:r>
            <w:proofErr w:type="spellEnd"/>
            <w:r w:rsidRPr="00B93B0B">
              <w:rPr>
                <w:rFonts w:ascii="Arial" w:eastAsia="Calibri" w:hAnsi="Arial" w:cs="Arial"/>
                <w:lang w:val="es-ES" w:eastAsia="en-US"/>
                <w14:ligatures w14:val="standardContextual"/>
              </w:rPr>
              <w:t xml:space="preserve">, A.P., </w:t>
            </w:r>
            <w:r w:rsidRPr="00B93B0B">
              <w:rPr>
                <w:rFonts w:ascii="Arial" w:eastAsia="Calibri" w:hAnsi="Arial" w:cs="Arial"/>
                <w:b/>
                <w:bCs/>
                <w:u w:val="single"/>
                <w:lang w:val="es-ES" w:eastAsia="en-US"/>
                <w14:ligatures w14:val="standardContextual"/>
              </w:rPr>
              <w:t>Sanz-Luque, E.</w:t>
            </w:r>
            <w:r w:rsidRPr="00B93B0B">
              <w:rPr>
                <w:rFonts w:ascii="Arial" w:eastAsia="Calibri" w:hAnsi="Arial" w:cs="Arial"/>
                <w:lang w:val="es-ES" w:eastAsia="en-US"/>
                <w14:ligatures w14:val="standardContextual"/>
              </w:rPr>
              <w:t xml:space="preserve">, </w:t>
            </w:r>
            <w:proofErr w:type="spellStart"/>
            <w:r w:rsidRPr="00B93B0B">
              <w:rPr>
                <w:rFonts w:ascii="Arial" w:eastAsia="Calibri" w:hAnsi="Arial" w:cs="Arial"/>
                <w:lang w:val="es-ES" w:eastAsia="en-US"/>
                <w14:ligatures w14:val="standardContextual"/>
              </w:rPr>
              <w:t>Fernandez</w:t>
            </w:r>
            <w:proofErr w:type="spellEnd"/>
            <w:r w:rsidRPr="00B93B0B">
              <w:rPr>
                <w:rFonts w:ascii="Arial" w:eastAsia="Calibri" w:hAnsi="Arial" w:cs="Arial"/>
                <w:lang w:val="es-ES" w:eastAsia="en-US"/>
                <w14:ligatures w14:val="standardContextual"/>
              </w:rPr>
              <w:t>, E.,</w:t>
            </w:r>
          </w:p>
          <w:p w14:paraId="1F98A69E" w14:textId="77777777" w:rsidR="00B93B0B" w:rsidRPr="00B93B0B" w:rsidRDefault="00B93B0B" w:rsidP="00B93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en-US" w:eastAsia="en-US"/>
                <w14:ligatures w14:val="standardContextual"/>
              </w:rPr>
            </w:pPr>
            <w:proofErr w:type="spellStart"/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>Soveral</w:t>
            </w:r>
            <w:proofErr w:type="spellEnd"/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>, G., Wiren, Von, N., Marini, A.M., Aparicio-Tejo, P.M., and Cruz, C. (2018). Nitrogen</w:t>
            </w:r>
          </w:p>
          <w:p w14:paraId="3E3CB9AA" w14:textId="77777777" w:rsidR="00B93B0B" w:rsidRPr="00B93B0B" w:rsidRDefault="00B93B0B" w:rsidP="00B93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en-US" w:eastAsia="en-US"/>
                <w14:ligatures w14:val="standardContextual"/>
              </w:rPr>
            </w:pPr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 xml:space="preserve">isotope signature </w:t>
            </w:r>
            <w:proofErr w:type="gramStart"/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>evidences</w:t>
            </w:r>
            <w:proofErr w:type="gramEnd"/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 xml:space="preserve"> ammonium deprotonation as a common transport mechanism for</w:t>
            </w:r>
          </w:p>
          <w:p w14:paraId="3AAB866D" w14:textId="77777777" w:rsidR="00B93B0B" w:rsidRPr="00B93B0B" w:rsidRDefault="00B93B0B" w:rsidP="00B93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en-US" w:eastAsia="en-US"/>
                <w14:ligatures w14:val="standardContextual"/>
              </w:rPr>
            </w:pPr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 xml:space="preserve">the AMT-Mep-Rh protein superfamily. </w:t>
            </w:r>
            <w:r w:rsidRPr="00B93B0B">
              <w:rPr>
                <w:rFonts w:ascii="Arial" w:eastAsia="Calibri" w:hAnsi="Arial" w:cs="Arial"/>
                <w:b/>
                <w:bCs/>
                <w:lang w:val="en-US" w:eastAsia="en-US"/>
                <w14:ligatures w14:val="standardContextual"/>
              </w:rPr>
              <w:t>Sci Adv</w:t>
            </w:r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 xml:space="preserve"> 4: eaar3599. </w:t>
            </w:r>
            <w:proofErr w:type="spellStart"/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>doi</w:t>
            </w:r>
            <w:proofErr w:type="spellEnd"/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>: 10.1126/</w:t>
            </w:r>
            <w:proofErr w:type="gramStart"/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>sciadv.aar</w:t>
            </w:r>
            <w:proofErr w:type="gramEnd"/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>3599.</w:t>
            </w:r>
          </w:p>
          <w:p w14:paraId="6150CB01" w14:textId="77777777" w:rsidR="00B93B0B" w:rsidRPr="00B93B0B" w:rsidRDefault="00B93B0B" w:rsidP="00B93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en-US" w:eastAsia="en-US"/>
                <w14:ligatures w14:val="standardContextual"/>
              </w:rPr>
            </w:pPr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 xml:space="preserve">7. </w:t>
            </w:r>
            <w:proofErr w:type="spellStart"/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>Saroussi</w:t>
            </w:r>
            <w:proofErr w:type="spellEnd"/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 xml:space="preserve">, S.*, </w:t>
            </w:r>
            <w:r w:rsidRPr="00B93B0B">
              <w:rPr>
                <w:rFonts w:ascii="Arial" w:eastAsia="Calibri" w:hAnsi="Arial" w:cs="Arial"/>
                <w:b/>
                <w:bCs/>
                <w:u w:val="single"/>
                <w:lang w:val="en-US" w:eastAsia="en-US"/>
                <w14:ligatures w14:val="standardContextual"/>
              </w:rPr>
              <w:t>Sanz-Luque, E.*</w:t>
            </w:r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>, Kim, R.G., Grossman A.R., (2017). Nutrient scavenging</w:t>
            </w:r>
          </w:p>
          <w:p w14:paraId="7388C32C" w14:textId="77777777" w:rsidR="00B93B0B" w:rsidRPr="00B93B0B" w:rsidRDefault="00B93B0B" w:rsidP="00B93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en-US" w:eastAsia="en-US"/>
                <w14:ligatures w14:val="standardContextual"/>
              </w:rPr>
            </w:pPr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>and energy management: acclimation responses in nitrogen and sulfur deprived</w:t>
            </w:r>
          </w:p>
          <w:p w14:paraId="60B458B5" w14:textId="77777777" w:rsidR="00B93B0B" w:rsidRPr="00B93B0B" w:rsidRDefault="00B93B0B" w:rsidP="00B93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en-US" w:eastAsia="en-US"/>
                <w14:ligatures w14:val="standardContextual"/>
              </w:rPr>
            </w:pPr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 xml:space="preserve">Chlamydomonas. </w:t>
            </w:r>
            <w:r w:rsidRPr="00B93B0B">
              <w:rPr>
                <w:rFonts w:ascii="Arial" w:eastAsia="Calibri" w:hAnsi="Arial" w:cs="Arial"/>
                <w:b/>
                <w:bCs/>
                <w:lang w:val="en-US" w:eastAsia="en-US"/>
                <w14:ligatures w14:val="standardContextual"/>
              </w:rPr>
              <w:t xml:space="preserve">Curr </w:t>
            </w:r>
            <w:proofErr w:type="spellStart"/>
            <w:r w:rsidRPr="00B93B0B">
              <w:rPr>
                <w:rFonts w:ascii="Arial" w:eastAsia="Calibri" w:hAnsi="Arial" w:cs="Arial"/>
                <w:b/>
                <w:bCs/>
                <w:lang w:val="en-US" w:eastAsia="en-US"/>
                <w14:ligatures w14:val="standardContextual"/>
              </w:rPr>
              <w:t>Opin</w:t>
            </w:r>
            <w:proofErr w:type="spellEnd"/>
            <w:r w:rsidRPr="00B93B0B">
              <w:rPr>
                <w:rFonts w:ascii="Arial" w:eastAsia="Calibri" w:hAnsi="Arial" w:cs="Arial"/>
                <w:b/>
                <w:bCs/>
                <w:lang w:val="en-US" w:eastAsia="en-US"/>
                <w14:ligatures w14:val="standardContextual"/>
              </w:rPr>
              <w:t xml:space="preserve"> Plant Biol</w:t>
            </w:r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 xml:space="preserve"> 39:114-122. </w:t>
            </w:r>
            <w:proofErr w:type="spellStart"/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>doi</w:t>
            </w:r>
            <w:proofErr w:type="spellEnd"/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>: 10.1016/j.pbi.2017.06.002.</w:t>
            </w:r>
          </w:p>
          <w:p w14:paraId="01BBFCFC" w14:textId="77777777" w:rsidR="00B93B0B" w:rsidRPr="00B93B0B" w:rsidRDefault="00B93B0B" w:rsidP="00B93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es-ES" w:eastAsia="en-US"/>
                <w14:ligatures w14:val="standardContextual"/>
              </w:rPr>
            </w:pPr>
            <w:r w:rsidRPr="00B93B0B">
              <w:rPr>
                <w:rFonts w:ascii="Arial" w:eastAsia="Calibri" w:hAnsi="Arial" w:cs="Arial"/>
                <w:lang w:val="es-ES" w:eastAsia="en-US"/>
                <w14:ligatures w14:val="standardContextual"/>
              </w:rPr>
              <w:t xml:space="preserve">8. </w:t>
            </w:r>
            <w:r w:rsidRPr="00B93B0B">
              <w:rPr>
                <w:rFonts w:ascii="Arial" w:eastAsia="Calibri" w:hAnsi="Arial" w:cs="Arial"/>
                <w:b/>
                <w:bCs/>
                <w:u w:val="single"/>
                <w:lang w:val="es-ES" w:eastAsia="en-US"/>
                <w14:ligatures w14:val="standardContextual"/>
              </w:rPr>
              <w:t>Sanz-Luque, E.</w:t>
            </w:r>
            <w:r w:rsidRPr="00B93B0B">
              <w:rPr>
                <w:rFonts w:ascii="Arial" w:eastAsia="Calibri" w:hAnsi="Arial" w:cs="Arial"/>
                <w:lang w:val="es-ES" w:eastAsia="en-US"/>
                <w14:ligatures w14:val="standardContextual"/>
              </w:rPr>
              <w:t>, Ocaña-</w:t>
            </w:r>
            <w:proofErr w:type="spellStart"/>
            <w:r w:rsidRPr="00B93B0B">
              <w:rPr>
                <w:rFonts w:ascii="Arial" w:eastAsia="Calibri" w:hAnsi="Arial" w:cs="Arial"/>
                <w:lang w:val="es-ES" w:eastAsia="en-US"/>
                <w14:ligatures w14:val="standardContextual"/>
              </w:rPr>
              <w:t>Calahorro</w:t>
            </w:r>
            <w:proofErr w:type="spellEnd"/>
            <w:r w:rsidRPr="00B93B0B">
              <w:rPr>
                <w:rFonts w:ascii="Arial" w:eastAsia="Calibri" w:hAnsi="Arial" w:cs="Arial"/>
                <w:lang w:val="es-ES" w:eastAsia="en-US"/>
                <w14:ligatures w14:val="standardContextual"/>
              </w:rPr>
              <w:t xml:space="preserve">, F., de </w:t>
            </w:r>
            <w:proofErr w:type="spellStart"/>
            <w:r w:rsidRPr="00B93B0B">
              <w:rPr>
                <w:rFonts w:ascii="Arial" w:eastAsia="Calibri" w:hAnsi="Arial" w:cs="Arial"/>
                <w:lang w:val="es-ES" w:eastAsia="en-US"/>
                <w14:ligatures w14:val="standardContextual"/>
              </w:rPr>
              <w:t>Montaigu</w:t>
            </w:r>
            <w:proofErr w:type="spellEnd"/>
            <w:r w:rsidRPr="00B93B0B">
              <w:rPr>
                <w:rFonts w:ascii="Arial" w:eastAsia="Calibri" w:hAnsi="Arial" w:cs="Arial"/>
                <w:lang w:val="es-ES" w:eastAsia="en-US"/>
                <w14:ligatures w14:val="standardContextual"/>
              </w:rPr>
              <w:t>, A., Chamizo-Ampudia, A., Llamas, A.,</w:t>
            </w:r>
          </w:p>
          <w:p w14:paraId="23E5123C" w14:textId="77777777" w:rsidR="00B93B0B" w:rsidRPr="00B93B0B" w:rsidRDefault="00B93B0B" w:rsidP="00B93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en-US" w:eastAsia="en-US"/>
                <w14:ligatures w14:val="standardContextual"/>
              </w:rPr>
            </w:pPr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>Galvan, A., and Fernandez, E. (2015). THB1, a truncated hemoglobin, modulates nitric oxide</w:t>
            </w:r>
          </w:p>
          <w:p w14:paraId="25F9549A" w14:textId="77777777" w:rsidR="00B93B0B" w:rsidRPr="00B93B0B" w:rsidRDefault="00B93B0B" w:rsidP="00B93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es-ES" w:eastAsia="en-US"/>
                <w14:ligatures w14:val="standardContextual"/>
              </w:rPr>
            </w:pPr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 xml:space="preserve">levels and nitrate reductase activity. </w:t>
            </w:r>
            <w:proofErr w:type="spellStart"/>
            <w:r w:rsidRPr="00B93B0B">
              <w:rPr>
                <w:rFonts w:ascii="Arial" w:eastAsia="Calibri" w:hAnsi="Arial" w:cs="Arial"/>
                <w:b/>
                <w:bCs/>
                <w:lang w:val="es-ES" w:eastAsia="en-US"/>
                <w14:ligatures w14:val="standardContextual"/>
              </w:rPr>
              <w:t>Plant</w:t>
            </w:r>
            <w:proofErr w:type="spellEnd"/>
            <w:r w:rsidRPr="00B93B0B">
              <w:rPr>
                <w:rFonts w:ascii="Arial" w:eastAsia="Calibri" w:hAnsi="Arial" w:cs="Arial"/>
                <w:b/>
                <w:bCs/>
                <w:lang w:val="es-ES" w:eastAsia="en-US"/>
                <w14:ligatures w14:val="standardContextual"/>
              </w:rPr>
              <w:t xml:space="preserve"> J</w:t>
            </w:r>
            <w:r w:rsidRPr="00B93B0B">
              <w:rPr>
                <w:rFonts w:ascii="Arial" w:eastAsia="Calibri" w:hAnsi="Arial" w:cs="Arial"/>
                <w:lang w:val="es-ES" w:eastAsia="en-US"/>
                <w14:ligatures w14:val="standardContextual"/>
              </w:rPr>
              <w:t xml:space="preserve"> 81: 467–479. </w:t>
            </w:r>
            <w:proofErr w:type="spellStart"/>
            <w:r w:rsidRPr="00B93B0B">
              <w:rPr>
                <w:rFonts w:ascii="Arial" w:eastAsia="Calibri" w:hAnsi="Arial" w:cs="Arial"/>
                <w:lang w:val="es-ES" w:eastAsia="en-US"/>
                <w14:ligatures w14:val="standardContextual"/>
              </w:rPr>
              <w:t>doi</w:t>
            </w:r>
            <w:proofErr w:type="spellEnd"/>
            <w:r w:rsidRPr="00B93B0B">
              <w:rPr>
                <w:rFonts w:ascii="Arial" w:eastAsia="Calibri" w:hAnsi="Arial" w:cs="Arial"/>
                <w:lang w:val="es-ES" w:eastAsia="en-US"/>
                <w14:ligatures w14:val="standardContextual"/>
              </w:rPr>
              <w:t>: 10.1111/tpj.12744.</w:t>
            </w:r>
          </w:p>
          <w:p w14:paraId="692F6964" w14:textId="77777777" w:rsidR="00B93B0B" w:rsidRPr="00B93B0B" w:rsidRDefault="00B93B0B" w:rsidP="00B93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es-ES" w:eastAsia="en-US"/>
                <w14:ligatures w14:val="standardContextual"/>
              </w:rPr>
            </w:pPr>
            <w:r w:rsidRPr="00B93B0B">
              <w:rPr>
                <w:rFonts w:ascii="Arial" w:eastAsia="Calibri" w:hAnsi="Arial" w:cs="Arial"/>
                <w:lang w:val="es-ES" w:eastAsia="en-US"/>
                <w14:ligatures w14:val="standardContextual"/>
              </w:rPr>
              <w:t xml:space="preserve">9. </w:t>
            </w:r>
            <w:r w:rsidRPr="00B93B0B">
              <w:rPr>
                <w:rFonts w:ascii="Arial" w:eastAsia="Calibri" w:hAnsi="Arial" w:cs="Arial"/>
                <w:b/>
                <w:bCs/>
                <w:u w:val="single"/>
                <w:lang w:val="es-ES" w:eastAsia="en-US"/>
                <w14:ligatures w14:val="standardContextual"/>
              </w:rPr>
              <w:t>Sanz-Luque, E.</w:t>
            </w:r>
            <w:r w:rsidRPr="00B93B0B">
              <w:rPr>
                <w:rFonts w:ascii="Arial" w:eastAsia="Calibri" w:hAnsi="Arial" w:cs="Arial"/>
                <w:lang w:val="es-ES" w:eastAsia="en-US"/>
                <w14:ligatures w14:val="standardContextual"/>
              </w:rPr>
              <w:t>, Ocana-</w:t>
            </w:r>
            <w:proofErr w:type="spellStart"/>
            <w:r w:rsidRPr="00B93B0B">
              <w:rPr>
                <w:rFonts w:ascii="Arial" w:eastAsia="Calibri" w:hAnsi="Arial" w:cs="Arial"/>
                <w:lang w:val="es-ES" w:eastAsia="en-US"/>
                <w14:ligatures w14:val="standardContextual"/>
              </w:rPr>
              <w:t>Calahorro</w:t>
            </w:r>
            <w:proofErr w:type="spellEnd"/>
            <w:r w:rsidRPr="00B93B0B">
              <w:rPr>
                <w:rFonts w:ascii="Arial" w:eastAsia="Calibri" w:hAnsi="Arial" w:cs="Arial"/>
                <w:lang w:val="es-ES" w:eastAsia="en-US"/>
                <w14:ligatures w14:val="standardContextual"/>
              </w:rPr>
              <w:t xml:space="preserve">, F., Llamas, A., </w:t>
            </w:r>
            <w:proofErr w:type="spellStart"/>
            <w:r w:rsidRPr="00B93B0B">
              <w:rPr>
                <w:rFonts w:ascii="Arial" w:eastAsia="Calibri" w:hAnsi="Arial" w:cs="Arial"/>
                <w:lang w:val="es-ES" w:eastAsia="en-US"/>
                <w14:ligatures w14:val="standardContextual"/>
              </w:rPr>
              <w:t>Galvan</w:t>
            </w:r>
            <w:proofErr w:type="spellEnd"/>
            <w:r w:rsidRPr="00B93B0B">
              <w:rPr>
                <w:rFonts w:ascii="Arial" w:eastAsia="Calibri" w:hAnsi="Arial" w:cs="Arial"/>
                <w:lang w:val="es-ES" w:eastAsia="en-US"/>
                <w14:ligatures w14:val="standardContextual"/>
              </w:rPr>
              <w:t xml:space="preserve">, A., and </w:t>
            </w:r>
            <w:proofErr w:type="spellStart"/>
            <w:r w:rsidRPr="00B93B0B">
              <w:rPr>
                <w:rFonts w:ascii="Arial" w:eastAsia="Calibri" w:hAnsi="Arial" w:cs="Arial"/>
                <w:lang w:val="es-ES" w:eastAsia="en-US"/>
                <w14:ligatures w14:val="standardContextual"/>
              </w:rPr>
              <w:t>Fernandez</w:t>
            </w:r>
            <w:proofErr w:type="spellEnd"/>
            <w:r w:rsidRPr="00B93B0B">
              <w:rPr>
                <w:rFonts w:ascii="Arial" w:eastAsia="Calibri" w:hAnsi="Arial" w:cs="Arial"/>
                <w:lang w:val="es-ES" w:eastAsia="en-US"/>
                <w14:ligatures w14:val="standardContextual"/>
              </w:rPr>
              <w:t>, E. (2013).</w:t>
            </w:r>
          </w:p>
          <w:p w14:paraId="5AEB0C2D" w14:textId="77777777" w:rsidR="00B93B0B" w:rsidRPr="00B93B0B" w:rsidRDefault="00B93B0B" w:rsidP="00B93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lang w:val="en-US" w:eastAsia="en-US"/>
                <w14:ligatures w14:val="standardContextual"/>
              </w:rPr>
            </w:pPr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 xml:space="preserve">Nitric oxide controls nitrate and ammonium assimilation in Chlamydomonas reinhardtii. </w:t>
            </w:r>
            <w:r w:rsidRPr="00B93B0B">
              <w:rPr>
                <w:rFonts w:ascii="Arial" w:eastAsia="Calibri" w:hAnsi="Arial" w:cs="Arial"/>
                <w:b/>
                <w:bCs/>
                <w:lang w:val="en-US" w:eastAsia="en-US"/>
                <w14:ligatures w14:val="standardContextual"/>
              </w:rPr>
              <w:t>J Exp</w:t>
            </w:r>
          </w:p>
          <w:p w14:paraId="063EF4F1" w14:textId="77777777" w:rsidR="00B93B0B" w:rsidRPr="00B93B0B" w:rsidRDefault="00B93B0B" w:rsidP="00B93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en-US" w:eastAsia="en-US"/>
                <w14:ligatures w14:val="standardContextual"/>
              </w:rPr>
            </w:pPr>
            <w:r w:rsidRPr="00B93B0B">
              <w:rPr>
                <w:rFonts w:ascii="Arial" w:eastAsia="Calibri" w:hAnsi="Arial" w:cs="Arial"/>
                <w:b/>
                <w:bCs/>
                <w:lang w:val="en-US" w:eastAsia="en-US"/>
                <w14:ligatures w14:val="standardContextual"/>
              </w:rPr>
              <w:t>Bot</w:t>
            </w:r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 xml:space="preserve"> 64: 3373–3383. </w:t>
            </w:r>
            <w:proofErr w:type="spellStart"/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>doi</w:t>
            </w:r>
            <w:proofErr w:type="spellEnd"/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>: 10.1093/</w:t>
            </w:r>
            <w:proofErr w:type="spellStart"/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>jxb</w:t>
            </w:r>
            <w:proofErr w:type="spellEnd"/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>/ert175.</w:t>
            </w:r>
          </w:p>
          <w:p w14:paraId="384765D1" w14:textId="77777777" w:rsidR="00B93B0B" w:rsidRPr="00B93B0B" w:rsidRDefault="00B93B0B" w:rsidP="00B93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en-US" w:eastAsia="en-US"/>
                <w14:ligatures w14:val="standardContextual"/>
              </w:rPr>
            </w:pPr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 xml:space="preserve">10. de </w:t>
            </w:r>
            <w:proofErr w:type="spellStart"/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>Montaigu</w:t>
            </w:r>
            <w:proofErr w:type="spellEnd"/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 xml:space="preserve">, A., </w:t>
            </w:r>
            <w:r w:rsidRPr="00B93B0B">
              <w:rPr>
                <w:rFonts w:ascii="Arial" w:eastAsia="Calibri" w:hAnsi="Arial" w:cs="Arial"/>
                <w:b/>
                <w:bCs/>
                <w:u w:val="single"/>
                <w:lang w:val="en-US" w:eastAsia="en-US"/>
                <w14:ligatures w14:val="standardContextual"/>
              </w:rPr>
              <w:t>Sanz-Luque, E</w:t>
            </w:r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 xml:space="preserve">., Galvan, A., and Fernandez, E. (2010). </w:t>
            </w:r>
            <w:proofErr w:type="gramStart"/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>A soluble</w:t>
            </w:r>
            <w:proofErr w:type="gramEnd"/>
          </w:p>
          <w:p w14:paraId="2619D978" w14:textId="77777777" w:rsidR="00B93B0B" w:rsidRPr="00B93B0B" w:rsidRDefault="00B93B0B" w:rsidP="00B93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en-US" w:eastAsia="en-US"/>
                <w14:ligatures w14:val="standardContextual"/>
              </w:rPr>
            </w:pPr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>guanylate cyclase mediates negative signaling by ammonium on expression of nitrate</w:t>
            </w:r>
          </w:p>
          <w:p w14:paraId="66EF69AD" w14:textId="48B8A291" w:rsidR="00B93B0B" w:rsidRPr="00B93B0B" w:rsidRDefault="00B93B0B" w:rsidP="00B93B0B">
            <w:pPr>
              <w:jc w:val="both"/>
              <w:rPr>
                <w:rFonts w:ascii="Arial" w:hAnsi="Arial" w:cs="Arial"/>
                <w:color w:val="7F7F7F"/>
                <w:lang w:val="en-GB"/>
              </w:rPr>
            </w:pPr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 xml:space="preserve">reductase in Chlamydomonas. </w:t>
            </w:r>
            <w:r w:rsidRPr="00B93B0B">
              <w:rPr>
                <w:rFonts w:ascii="Arial" w:eastAsia="Calibri" w:hAnsi="Arial" w:cs="Arial"/>
                <w:b/>
                <w:bCs/>
                <w:lang w:val="en-US" w:eastAsia="en-US"/>
                <w14:ligatures w14:val="standardContextual"/>
              </w:rPr>
              <w:t>Plant Cell</w:t>
            </w:r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 xml:space="preserve"> 22: 1532–1548. </w:t>
            </w:r>
            <w:proofErr w:type="spellStart"/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>doi</w:t>
            </w:r>
            <w:proofErr w:type="spellEnd"/>
            <w:r w:rsidRPr="00B93B0B">
              <w:rPr>
                <w:rFonts w:ascii="Arial" w:eastAsia="Calibri" w:hAnsi="Arial" w:cs="Arial"/>
                <w:lang w:val="en-US" w:eastAsia="en-US"/>
                <w14:ligatures w14:val="standardContextual"/>
              </w:rPr>
              <w:t>: 10.1105/tpc.108.062380.</w:t>
            </w:r>
          </w:p>
        </w:tc>
      </w:tr>
      <w:tr w:rsidR="00CA4995" w:rsidRPr="0073321A" w14:paraId="49126F96" w14:textId="77777777" w:rsidTr="00CA4995">
        <w:trPr>
          <w:trHeight w:val="275"/>
        </w:trPr>
        <w:tc>
          <w:tcPr>
            <w:tcW w:w="9486" w:type="dxa"/>
            <w:vAlign w:val="center"/>
          </w:tcPr>
          <w:p w14:paraId="4E165046" w14:textId="25AA641E" w:rsidR="00CA4995" w:rsidRPr="00F5501C" w:rsidRDefault="00CA4995" w:rsidP="00CA4995">
            <w:pPr>
              <w:spacing w:after="0" w:line="240" w:lineRule="auto"/>
              <w:ind w:left="1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>Otras Actividades Profesionales</w:t>
            </w:r>
          </w:p>
        </w:tc>
      </w:tr>
      <w:tr w:rsidR="00CA4995" w:rsidRPr="0073321A" w14:paraId="01887CEB" w14:textId="77777777" w:rsidTr="00CA4995">
        <w:trPr>
          <w:trHeight w:val="696"/>
        </w:trPr>
        <w:tc>
          <w:tcPr>
            <w:tcW w:w="9486" w:type="dxa"/>
            <w:vAlign w:val="center"/>
          </w:tcPr>
          <w:p w14:paraId="3930136E" w14:textId="77777777" w:rsidR="00B93B0B" w:rsidRPr="00B93B0B" w:rsidRDefault="00B93B0B" w:rsidP="00CA4995">
            <w:pPr>
              <w:spacing w:after="0" w:line="240" w:lineRule="auto"/>
              <w:ind w:left="176"/>
              <w:rPr>
                <w:rStyle w:val="Strong"/>
                <w:rFonts w:ascii="Arial" w:hAnsi="Arial" w:cs="Arial"/>
              </w:rPr>
            </w:pPr>
          </w:p>
          <w:p w14:paraId="5E0BE15C" w14:textId="447C3C8D" w:rsidR="00CA4995" w:rsidRPr="00B93B0B" w:rsidRDefault="00B93B0B" w:rsidP="00B93B0B">
            <w:pPr>
              <w:spacing w:after="0" w:line="240" w:lineRule="auto"/>
              <w:rPr>
                <w:rFonts w:ascii="Arial" w:hAnsi="Arial" w:cs="Arial"/>
              </w:rPr>
            </w:pPr>
            <w:r w:rsidRPr="00B93B0B">
              <w:rPr>
                <w:rStyle w:val="Strong"/>
                <w:rFonts w:ascii="Arial" w:hAnsi="Arial" w:cs="Arial"/>
              </w:rPr>
              <w:t xml:space="preserve">1. </w:t>
            </w:r>
            <w:r w:rsidRPr="00B93B0B">
              <w:rPr>
                <w:rStyle w:val="Strong"/>
                <w:rFonts w:ascii="Arial" w:hAnsi="Arial" w:cs="Arial"/>
              </w:rPr>
              <w:t>Revisor en diversas revistas científicas</w:t>
            </w:r>
            <w:r w:rsidRPr="00B93B0B">
              <w:rPr>
                <w:rFonts w:ascii="Arial" w:hAnsi="Arial" w:cs="Arial"/>
              </w:rPr>
              <w:t xml:space="preserve">, como </w:t>
            </w:r>
            <w:proofErr w:type="spellStart"/>
            <w:r w:rsidRPr="00B93B0B">
              <w:rPr>
                <w:rStyle w:val="Emphasis"/>
                <w:rFonts w:ascii="Arial" w:eastAsiaTheme="majorEastAsia" w:hAnsi="Arial" w:cs="Arial"/>
              </w:rPr>
              <w:t>Plant</w:t>
            </w:r>
            <w:proofErr w:type="spellEnd"/>
            <w:r w:rsidRPr="00B93B0B">
              <w:rPr>
                <w:rStyle w:val="Emphasis"/>
                <w:rFonts w:ascii="Arial" w:eastAsiaTheme="majorEastAsia" w:hAnsi="Arial" w:cs="Arial"/>
              </w:rPr>
              <w:t xml:space="preserve"> </w:t>
            </w:r>
            <w:proofErr w:type="spellStart"/>
            <w:r w:rsidRPr="00B93B0B">
              <w:rPr>
                <w:rStyle w:val="Emphasis"/>
                <w:rFonts w:ascii="Arial" w:eastAsiaTheme="majorEastAsia" w:hAnsi="Arial" w:cs="Arial"/>
              </w:rPr>
              <w:t>Physiology</w:t>
            </w:r>
            <w:proofErr w:type="spellEnd"/>
            <w:r w:rsidRPr="00B93B0B">
              <w:rPr>
                <w:rFonts w:ascii="Arial" w:hAnsi="Arial" w:cs="Arial"/>
              </w:rPr>
              <w:t xml:space="preserve">, </w:t>
            </w:r>
            <w:proofErr w:type="spellStart"/>
            <w:r w:rsidRPr="00B93B0B">
              <w:rPr>
                <w:rStyle w:val="Emphasis"/>
                <w:rFonts w:ascii="Arial" w:eastAsiaTheme="majorEastAsia" w:hAnsi="Arial" w:cs="Arial"/>
              </w:rPr>
              <w:t>Trends</w:t>
            </w:r>
            <w:proofErr w:type="spellEnd"/>
            <w:r w:rsidRPr="00B93B0B">
              <w:rPr>
                <w:rStyle w:val="Emphasis"/>
                <w:rFonts w:ascii="Arial" w:eastAsiaTheme="majorEastAsia" w:hAnsi="Arial" w:cs="Arial"/>
              </w:rPr>
              <w:t xml:space="preserve"> in </w:t>
            </w:r>
            <w:proofErr w:type="spellStart"/>
            <w:r w:rsidRPr="00B93B0B">
              <w:rPr>
                <w:rStyle w:val="Emphasis"/>
                <w:rFonts w:ascii="Arial" w:eastAsiaTheme="majorEastAsia" w:hAnsi="Arial" w:cs="Arial"/>
              </w:rPr>
              <w:t>Plant</w:t>
            </w:r>
            <w:proofErr w:type="spellEnd"/>
            <w:r w:rsidRPr="00B93B0B">
              <w:rPr>
                <w:rStyle w:val="Emphasis"/>
                <w:rFonts w:ascii="Arial" w:eastAsiaTheme="majorEastAsia" w:hAnsi="Arial" w:cs="Arial"/>
              </w:rPr>
              <w:t xml:space="preserve"> </w:t>
            </w:r>
            <w:proofErr w:type="spellStart"/>
            <w:r w:rsidRPr="00B93B0B">
              <w:rPr>
                <w:rStyle w:val="Emphasis"/>
                <w:rFonts w:ascii="Arial" w:eastAsiaTheme="majorEastAsia" w:hAnsi="Arial" w:cs="Arial"/>
              </w:rPr>
              <w:t>Science</w:t>
            </w:r>
            <w:proofErr w:type="spellEnd"/>
            <w:r w:rsidRPr="00B93B0B">
              <w:rPr>
                <w:rFonts w:ascii="Arial" w:hAnsi="Arial" w:cs="Arial"/>
              </w:rPr>
              <w:t xml:space="preserve">, </w:t>
            </w:r>
            <w:proofErr w:type="spellStart"/>
            <w:r w:rsidRPr="00B93B0B">
              <w:rPr>
                <w:rStyle w:val="Emphasis"/>
                <w:rFonts w:ascii="Arial" w:eastAsiaTheme="majorEastAsia" w:hAnsi="Arial" w:cs="Arial"/>
              </w:rPr>
              <w:t>Nitric</w:t>
            </w:r>
            <w:proofErr w:type="spellEnd"/>
            <w:r w:rsidRPr="00B93B0B">
              <w:rPr>
                <w:rStyle w:val="Emphasis"/>
                <w:rFonts w:ascii="Arial" w:eastAsiaTheme="majorEastAsia" w:hAnsi="Arial" w:cs="Arial"/>
              </w:rPr>
              <w:t xml:space="preserve"> Oxide</w:t>
            </w:r>
            <w:r w:rsidRPr="00B93B0B">
              <w:rPr>
                <w:rFonts w:ascii="Arial" w:hAnsi="Arial" w:cs="Arial"/>
              </w:rPr>
              <w:t xml:space="preserve">, </w:t>
            </w:r>
            <w:r w:rsidRPr="00B93B0B">
              <w:rPr>
                <w:rStyle w:val="Emphasis"/>
                <w:rFonts w:ascii="Arial" w:eastAsiaTheme="majorEastAsia" w:hAnsi="Arial" w:cs="Arial"/>
              </w:rPr>
              <w:t>IJMS</w:t>
            </w:r>
            <w:r w:rsidRPr="00B93B0B">
              <w:rPr>
                <w:rFonts w:ascii="Arial" w:hAnsi="Arial" w:cs="Arial"/>
              </w:rPr>
              <w:t xml:space="preserve">, </w:t>
            </w:r>
            <w:proofErr w:type="spellStart"/>
            <w:r w:rsidRPr="00B93B0B">
              <w:rPr>
                <w:rStyle w:val="Emphasis"/>
                <w:rFonts w:ascii="Arial" w:eastAsiaTheme="majorEastAsia" w:hAnsi="Arial" w:cs="Arial"/>
              </w:rPr>
              <w:t>Scientific</w:t>
            </w:r>
            <w:proofErr w:type="spellEnd"/>
            <w:r w:rsidRPr="00B93B0B">
              <w:rPr>
                <w:rStyle w:val="Emphasis"/>
                <w:rFonts w:ascii="Arial" w:eastAsiaTheme="majorEastAsia" w:hAnsi="Arial" w:cs="Arial"/>
              </w:rPr>
              <w:t xml:space="preserve"> </w:t>
            </w:r>
            <w:proofErr w:type="spellStart"/>
            <w:r w:rsidRPr="00B93B0B">
              <w:rPr>
                <w:rStyle w:val="Emphasis"/>
                <w:rFonts w:ascii="Arial" w:eastAsiaTheme="majorEastAsia" w:hAnsi="Arial" w:cs="Arial"/>
              </w:rPr>
              <w:t>Reports</w:t>
            </w:r>
            <w:proofErr w:type="spellEnd"/>
            <w:r w:rsidRPr="00B93B0B">
              <w:rPr>
                <w:rFonts w:ascii="Arial" w:hAnsi="Arial" w:cs="Arial"/>
              </w:rPr>
              <w:t xml:space="preserve">, entre otras, y </w:t>
            </w:r>
            <w:r w:rsidRPr="00B93B0B">
              <w:rPr>
                <w:rStyle w:val="Strong"/>
                <w:rFonts w:ascii="Arial" w:hAnsi="Arial" w:cs="Arial"/>
              </w:rPr>
              <w:t>Editor Revisor</w:t>
            </w:r>
            <w:r w:rsidRPr="00B93B0B">
              <w:rPr>
                <w:rFonts w:ascii="Arial" w:hAnsi="Arial" w:cs="Arial"/>
              </w:rPr>
              <w:t xml:space="preserve"> en </w:t>
            </w:r>
            <w:proofErr w:type="spellStart"/>
            <w:r w:rsidRPr="00B93B0B">
              <w:rPr>
                <w:rStyle w:val="Emphasis"/>
                <w:rFonts w:ascii="Arial" w:eastAsiaTheme="majorEastAsia" w:hAnsi="Arial" w:cs="Arial"/>
              </w:rPr>
              <w:t>Frontiers</w:t>
            </w:r>
            <w:proofErr w:type="spellEnd"/>
            <w:r w:rsidRPr="00B93B0B">
              <w:rPr>
                <w:rStyle w:val="Emphasis"/>
                <w:rFonts w:ascii="Arial" w:eastAsiaTheme="majorEastAsia" w:hAnsi="Arial" w:cs="Arial"/>
              </w:rPr>
              <w:t xml:space="preserve"> in </w:t>
            </w:r>
            <w:proofErr w:type="spellStart"/>
            <w:r w:rsidRPr="00B93B0B">
              <w:rPr>
                <w:rStyle w:val="Emphasis"/>
                <w:rFonts w:ascii="Arial" w:eastAsiaTheme="majorEastAsia" w:hAnsi="Arial" w:cs="Arial"/>
              </w:rPr>
              <w:t>Plant</w:t>
            </w:r>
            <w:proofErr w:type="spellEnd"/>
            <w:r w:rsidRPr="00B93B0B">
              <w:rPr>
                <w:rStyle w:val="Emphasis"/>
                <w:rFonts w:ascii="Arial" w:eastAsiaTheme="majorEastAsia" w:hAnsi="Arial" w:cs="Arial"/>
              </w:rPr>
              <w:t xml:space="preserve"> </w:t>
            </w:r>
            <w:proofErr w:type="spellStart"/>
            <w:r w:rsidRPr="00B93B0B">
              <w:rPr>
                <w:rStyle w:val="Emphasis"/>
                <w:rFonts w:ascii="Arial" w:eastAsiaTheme="majorEastAsia" w:hAnsi="Arial" w:cs="Arial"/>
              </w:rPr>
              <w:t>Science</w:t>
            </w:r>
            <w:proofErr w:type="spellEnd"/>
            <w:r w:rsidRPr="00B93B0B">
              <w:rPr>
                <w:rFonts w:ascii="Arial" w:hAnsi="Arial" w:cs="Arial"/>
              </w:rPr>
              <w:t xml:space="preserve"> y </w:t>
            </w:r>
            <w:r w:rsidRPr="00B93B0B">
              <w:rPr>
                <w:rStyle w:val="Emphasis"/>
                <w:rFonts w:ascii="Arial" w:eastAsiaTheme="majorEastAsia" w:hAnsi="Arial" w:cs="Arial"/>
              </w:rPr>
              <w:t xml:space="preserve">BMC </w:t>
            </w:r>
            <w:proofErr w:type="spellStart"/>
            <w:r w:rsidRPr="00B93B0B">
              <w:rPr>
                <w:rStyle w:val="Emphasis"/>
                <w:rFonts w:ascii="Arial" w:eastAsiaTheme="majorEastAsia" w:hAnsi="Arial" w:cs="Arial"/>
              </w:rPr>
              <w:t>Plant</w:t>
            </w:r>
            <w:proofErr w:type="spellEnd"/>
            <w:r w:rsidRPr="00B93B0B">
              <w:rPr>
                <w:rStyle w:val="Emphasis"/>
                <w:rFonts w:ascii="Arial" w:eastAsiaTheme="majorEastAsia" w:hAnsi="Arial" w:cs="Arial"/>
              </w:rPr>
              <w:t xml:space="preserve"> </w:t>
            </w:r>
            <w:proofErr w:type="spellStart"/>
            <w:r w:rsidRPr="00B93B0B">
              <w:rPr>
                <w:rStyle w:val="Emphasis"/>
                <w:rFonts w:ascii="Arial" w:eastAsiaTheme="majorEastAsia" w:hAnsi="Arial" w:cs="Arial"/>
              </w:rPr>
              <w:t>Biology</w:t>
            </w:r>
            <w:proofErr w:type="spellEnd"/>
            <w:r w:rsidRPr="00B93B0B">
              <w:rPr>
                <w:rFonts w:ascii="Arial" w:hAnsi="Arial" w:cs="Arial"/>
              </w:rPr>
              <w:t>.</w:t>
            </w:r>
            <w:r w:rsidRPr="00B93B0B">
              <w:rPr>
                <w:rFonts w:ascii="Arial" w:hAnsi="Arial" w:cs="Arial"/>
              </w:rPr>
              <w:br/>
            </w:r>
            <w:r w:rsidRPr="00B93B0B">
              <w:rPr>
                <w:rStyle w:val="Strong"/>
                <w:rFonts w:ascii="Arial" w:hAnsi="Arial" w:cs="Arial"/>
              </w:rPr>
              <w:t xml:space="preserve">2. </w:t>
            </w:r>
            <w:r w:rsidRPr="00B93B0B">
              <w:rPr>
                <w:rStyle w:val="Strong"/>
                <w:rFonts w:ascii="Arial" w:hAnsi="Arial" w:cs="Arial"/>
              </w:rPr>
              <w:t>Codirector de 2 tesis doctorales</w:t>
            </w:r>
            <w:r w:rsidRPr="00B93B0B">
              <w:rPr>
                <w:rFonts w:ascii="Arial" w:hAnsi="Arial" w:cs="Arial"/>
              </w:rPr>
              <w:t>, una defendida en 2023 y otra con defensa prevista en 2027.</w:t>
            </w:r>
            <w:r w:rsidRPr="00B93B0B">
              <w:rPr>
                <w:rFonts w:ascii="Arial" w:hAnsi="Arial" w:cs="Arial"/>
              </w:rPr>
              <w:br/>
            </w:r>
            <w:r w:rsidRPr="00B93B0B">
              <w:rPr>
                <w:rStyle w:val="Strong"/>
                <w:rFonts w:ascii="Arial" w:hAnsi="Arial" w:cs="Arial"/>
              </w:rPr>
              <w:t xml:space="preserve">3. </w:t>
            </w:r>
            <w:r w:rsidRPr="00B93B0B">
              <w:rPr>
                <w:rStyle w:val="Strong"/>
                <w:rFonts w:ascii="Arial" w:hAnsi="Arial" w:cs="Arial"/>
              </w:rPr>
              <w:t>Supervisor de 4 estudiantes de grado en EE. UU., 6 Trabajos de Fin de Grado (TFG), 6 Trabajos de Fin de Máster (TFM)</w:t>
            </w:r>
            <w:r w:rsidRPr="00B93B0B">
              <w:rPr>
                <w:rFonts w:ascii="Arial" w:hAnsi="Arial" w:cs="Arial"/>
              </w:rPr>
              <w:t xml:space="preserve"> —incluido uno internacional en </w:t>
            </w:r>
            <w:r w:rsidRPr="00B93B0B">
              <w:rPr>
                <w:rStyle w:val="Emphasis"/>
                <w:rFonts w:ascii="Arial" w:eastAsiaTheme="majorEastAsia" w:hAnsi="Arial" w:cs="Arial"/>
              </w:rPr>
              <w:t xml:space="preserve">Massey </w:t>
            </w:r>
            <w:proofErr w:type="spellStart"/>
            <w:r w:rsidRPr="00B93B0B">
              <w:rPr>
                <w:rStyle w:val="Emphasis"/>
                <w:rFonts w:ascii="Arial" w:eastAsiaTheme="majorEastAsia" w:hAnsi="Arial" w:cs="Arial"/>
              </w:rPr>
              <w:t>University</w:t>
            </w:r>
            <w:proofErr w:type="spellEnd"/>
            <w:r w:rsidRPr="00B93B0B">
              <w:rPr>
                <w:rFonts w:ascii="Arial" w:hAnsi="Arial" w:cs="Arial"/>
              </w:rPr>
              <w:t xml:space="preserve"> (Nueva Zelanda)— y </w:t>
            </w:r>
            <w:r w:rsidRPr="00B93B0B">
              <w:rPr>
                <w:rStyle w:val="Strong"/>
                <w:rFonts w:ascii="Arial" w:hAnsi="Arial" w:cs="Arial"/>
              </w:rPr>
              <w:t>1 estudiante posdoctoral</w:t>
            </w:r>
            <w:r w:rsidRPr="00B93B0B">
              <w:rPr>
                <w:rFonts w:ascii="Arial" w:hAnsi="Arial" w:cs="Arial"/>
              </w:rPr>
              <w:t xml:space="preserve"> (beca “artículo 83”).</w:t>
            </w:r>
            <w:r w:rsidRPr="00B93B0B">
              <w:rPr>
                <w:rFonts w:ascii="Arial" w:hAnsi="Arial" w:cs="Arial"/>
              </w:rPr>
              <w:br/>
            </w:r>
            <w:r w:rsidRPr="00B93B0B">
              <w:rPr>
                <w:rStyle w:val="Strong"/>
                <w:rFonts w:ascii="Arial" w:hAnsi="Arial" w:cs="Arial"/>
              </w:rPr>
              <w:t xml:space="preserve">4. </w:t>
            </w:r>
            <w:r w:rsidRPr="00B93B0B">
              <w:rPr>
                <w:rStyle w:val="Strong"/>
                <w:rFonts w:ascii="Arial" w:hAnsi="Arial" w:cs="Arial"/>
              </w:rPr>
              <w:t>Participación como experto científico</w:t>
            </w:r>
            <w:r w:rsidRPr="00B93B0B">
              <w:rPr>
                <w:rFonts w:ascii="Arial" w:hAnsi="Arial" w:cs="Arial"/>
              </w:rPr>
              <w:t xml:space="preserve"> en comité</w:t>
            </w:r>
            <w:r w:rsidRPr="00B93B0B">
              <w:rPr>
                <w:rFonts w:ascii="Arial" w:hAnsi="Arial" w:cs="Arial"/>
              </w:rPr>
              <w:t>s</w:t>
            </w:r>
            <w:r w:rsidRPr="00B93B0B">
              <w:rPr>
                <w:rFonts w:ascii="Arial" w:hAnsi="Arial" w:cs="Arial"/>
              </w:rPr>
              <w:t xml:space="preserve"> de seguimiento de tesis en Francia (</w:t>
            </w:r>
            <w:r w:rsidRPr="00B93B0B">
              <w:rPr>
                <w:rStyle w:val="Emphasis"/>
                <w:rFonts w:ascii="Arial" w:eastAsiaTheme="majorEastAsia" w:hAnsi="Arial" w:cs="Arial"/>
              </w:rPr>
              <w:t>IBPC-CNRS</w:t>
            </w:r>
            <w:r w:rsidRPr="00B93B0B">
              <w:rPr>
                <w:rFonts w:ascii="Arial" w:hAnsi="Arial" w:cs="Arial"/>
              </w:rPr>
              <w:t xml:space="preserve">) y </w:t>
            </w:r>
            <w:r w:rsidRPr="00B93B0B">
              <w:rPr>
                <w:rStyle w:val="Strong"/>
                <w:rFonts w:ascii="Arial" w:hAnsi="Arial" w:cs="Arial"/>
              </w:rPr>
              <w:t>miembro del tribunal</w:t>
            </w:r>
            <w:r w:rsidRPr="00B93B0B">
              <w:rPr>
                <w:rFonts w:ascii="Arial" w:hAnsi="Arial" w:cs="Arial"/>
              </w:rPr>
              <w:t xml:space="preserve"> en la defensa de dos tesis doctorales</w:t>
            </w:r>
            <w:r w:rsidRPr="00B93B0B">
              <w:rPr>
                <w:rFonts w:ascii="Arial" w:hAnsi="Arial" w:cs="Arial"/>
              </w:rPr>
              <w:t xml:space="preserve"> en España y una en Francia. </w:t>
            </w:r>
          </w:p>
          <w:p w14:paraId="634FA562" w14:textId="62380C1C" w:rsidR="00B93B0B" w:rsidRPr="00B93B0B" w:rsidRDefault="00B93B0B" w:rsidP="00B93B0B"/>
        </w:tc>
      </w:tr>
    </w:tbl>
    <w:p w14:paraId="0EC2D033" w14:textId="77777777" w:rsidR="00CA4995" w:rsidRDefault="00CA4995"/>
    <w:sectPr w:rsidR="00CA4995" w:rsidSect="00CA499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018D4"/>
    <w:multiLevelType w:val="hybridMultilevel"/>
    <w:tmpl w:val="F3FCD31E"/>
    <w:lvl w:ilvl="0" w:tplc="41D4DAB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3" w:hanging="360"/>
      </w:pPr>
    </w:lvl>
    <w:lvl w:ilvl="2" w:tplc="0409001B" w:tentative="1">
      <w:start w:val="1"/>
      <w:numFmt w:val="lowerRoman"/>
      <w:lvlText w:val="%3."/>
      <w:lvlJc w:val="right"/>
      <w:pPr>
        <w:ind w:left="1823" w:hanging="180"/>
      </w:pPr>
    </w:lvl>
    <w:lvl w:ilvl="3" w:tplc="0409000F" w:tentative="1">
      <w:start w:val="1"/>
      <w:numFmt w:val="decimal"/>
      <w:lvlText w:val="%4."/>
      <w:lvlJc w:val="left"/>
      <w:pPr>
        <w:ind w:left="2543" w:hanging="360"/>
      </w:pPr>
    </w:lvl>
    <w:lvl w:ilvl="4" w:tplc="04090019" w:tentative="1">
      <w:start w:val="1"/>
      <w:numFmt w:val="lowerLetter"/>
      <w:lvlText w:val="%5."/>
      <w:lvlJc w:val="left"/>
      <w:pPr>
        <w:ind w:left="3263" w:hanging="360"/>
      </w:pPr>
    </w:lvl>
    <w:lvl w:ilvl="5" w:tplc="0409001B" w:tentative="1">
      <w:start w:val="1"/>
      <w:numFmt w:val="lowerRoman"/>
      <w:lvlText w:val="%6."/>
      <w:lvlJc w:val="right"/>
      <w:pPr>
        <w:ind w:left="3983" w:hanging="180"/>
      </w:pPr>
    </w:lvl>
    <w:lvl w:ilvl="6" w:tplc="0409000F" w:tentative="1">
      <w:start w:val="1"/>
      <w:numFmt w:val="decimal"/>
      <w:lvlText w:val="%7."/>
      <w:lvlJc w:val="left"/>
      <w:pPr>
        <w:ind w:left="4703" w:hanging="360"/>
      </w:pPr>
    </w:lvl>
    <w:lvl w:ilvl="7" w:tplc="04090019" w:tentative="1">
      <w:start w:val="1"/>
      <w:numFmt w:val="lowerLetter"/>
      <w:lvlText w:val="%8."/>
      <w:lvlJc w:val="left"/>
      <w:pPr>
        <w:ind w:left="5423" w:hanging="360"/>
      </w:pPr>
    </w:lvl>
    <w:lvl w:ilvl="8" w:tplc="04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" w15:restartNumberingAfterBreak="0">
    <w:nsid w:val="238C58AA"/>
    <w:multiLevelType w:val="hybridMultilevel"/>
    <w:tmpl w:val="5166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61D38"/>
    <w:multiLevelType w:val="hybridMultilevel"/>
    <w:tmpl w:val="E92A7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A111B"/>
    <w:multiLevelType w:val="hybridMultilevel"/>
    <w:tmpl w:val="43C66C36"/>
    <w:lvl w:ilvl="0" w:tplc="20BEA0A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3" w:hanging="360"/>
      </w:pPr>
    </w:lvl>
    <w:lvl w:ilvl="2" w:tplc="0409001B" w:tentative="1">
      <w:start w:val="1"/>
      <w:numFmt w:val="lowerRoman"/>
      <w:lvlText w:val="%3."/>
      <w:lvlJc w:val="right"/>
      <w:pPr>
        <w:ind w:left="1823" w:hanging="180"/>
      </w:pPr>
    </w:lvl>
    <w:lvl w:ilvl="3" w:tplc="0409000F" w:tentative="1">
      <w:start w:val="1"/>
      <w:numFmt w:val="decimal"/>
      <w:lvlText w:val="%4."/>
      <w:lvlJc w:val="left"/>
      <w:pPr>
        <w:ind w:left="2543" w:hanging="360"/>
      </w:pPr>
    </w:lvl>
    <w:lvl w:ilvl="4" w:tplc="04090019" w:tentative="1">
      <w:start w:val="1"/>
      <w:numFmt w:val="lowerLetter"/>
      <w:lvlText w:val="%5."/>
      <w:lvlJc w:val="left"/>
      <w:pPr>
        <w:ind w:left="3263" w:hanging="360"/>
      </w:pPr>
    </w:lvl>
    <w:lvl w:ilvl="5" w:tplc="0409001B" w:tentative="1">
      <w:start w:val="1"/>
      <w:numFmt w:val="lowerRoman"/>
      <w:lvlText w:val="%6."/>
      <w:lvlJc w:val="right"/>
      <w:pPr>
        <w:ind w:left="3983" w:hanging="180"/>
      </w:pPr>
    </w:lvl>
    <w:lvl w:ilvl="6" w:tplc="0409000F" w:tentative="1">
      <w:start w:val="1"/>
      <w:numFmt w:val="decimal"/>
      <w:lvlText w:val="%7."/>
      <w:lvlJc w:val="left"/>
      <w:pPr>
        <w:ind w:left="4703" w:hanging="360"/>
      </w:pPr>
    </w:lvl>
    <w:lvl w:ilvl="7" w:tplc="04090019" w:tentative="1">
      <w:start w:val="1"/>
      <w:numFmt w:val="lowerLetter"/>
      <w:lvlText w:val="%8."/>
      <w:lvlJc w:val="left"/>
      <w:pPr>
        <w:ind w:left="5423" w:hanging="360"/>
      </w:pPr>
    </w:lvl>
    <w:lvl w:ilvl="8" w:tplc="04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" w15:restartNumberingAfterBreak="0">
    <w:nsid w:val="5A4E322B"/>
    <w:multiLevelType w:val="hybridMultilevel"/>
    <w:tmpl w:val="86A87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12E83"/>
    <w:multiLevelType w:val="hybridMultilevel"/>
    <w:tmpl w:val="5486FD00"/>
    <w:lvl w:ilvl="0" w:tplc="4B3E1D2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3" w:hanging="360"/>
      </w:pPr>
    </w:lvl>
    <w:lvl w:ilvl="2" w:tplc="0409001B" w:tentative="1">
      <w:start w:val="1"/>
      <w:numFmt w:val="lowerRoman"/>
      <w:lvlText w:val="%3."/>
      <w:lvlJc w:val="right"/>
      <w:pPr>
        <w:ind w:left="1823" w:hanging="180"/>
      </w:pPr>
    </w:lvl>
    <w:lvl w:ilvl="3" w:tplc="0409000F" w:tentative="1">
      <w:start w:val="1"/>
      <w:numFmt w:val="decimal"/>
      <w:lvlText w:val="%4."/>
      <w:lvlJc w:val="left"/>
      <w:pPr>
        <w:ind w:left="2543" w:hanging="360"/>
      </w:pPr>
    </w:lvl>
    <w:lvl w:ilvl="4" w:tplc="04090019" w:tentative="1">
      <w:start w:val="1"/>
      <w:numFmt w:val="lowerLetter"/>
      <w:lvlText w:val="%5."/>
      <w:lvlJc w:val="left"/>
      <w:pPr>
        <w:ind w:left="3263" w:hanging="360"/>
      </w:pPr>
    </w:lvl>
    <w:lvl w:ilvl="5" w:tplc="0409001B" w:tentative="1">
      <w:start w:val="1"/>
      <w:numFmt w:val="lowerRoman"/>
      <w:lvlText w:val="%6."/>
      <w:lvlJc w:val="right"/>
      <w:pPr>
        <w:ind w:left="3983" w:hanging="180"/>
      </w:pPr>
    </w:lvl>
    <w:lvl w:ilvl="6" w:tplc="0409000F" w:tentative="1">
      <w:start w:val="1"/>
      <w:numFmt w:val="decimal"/>
      <w:lvlText w:val="%7."/>
      <w:lvlJc w:val="left"/>
      <w:pPr>
        <w:ind w:left="4703" w:hanging="360"/>
      </w:pPr>
    </w:lvl>
    <w:lvl w:ilvl="7" w:tplc="04090019" w:tentative="1">
      <w:start w:val="1"/>
      <w:numFmt w:val="lowerLetter"/>
      <w:lvlText w:val="%8."/>
      <w:lvlJc w:val="left"/>
      <w:pPr>
        <w:ind w:left="5423" w:hanging="360"/>
      </w:pPr>
    </w:lvl>
    <w:lvl w:ilvl="8" w:tplc="04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6" w15:restartNumberingAfterBreak="0">
    <w:nsid w:val="5E842C17"/>
    <w:multiLevelType w:val="hybridMultilevel"/>
    <w:tmpl w:val="FF7AA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41839"/>
    <w:multiLevelType w:val="hybridMultilevel"/>
    <w:tmpl w:val="12800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C8162E"/>
    <w:multiLevelType w:val="hybridMultilevel"/>
    <w:tmpl w:val="B588AC24"/>
    <w:lvl w:ilvl="0" w:tplc="2034B720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 w15:restartNumberingAfterBreak="0">
    <w:nsid w:val="7C465076"/>
    <w:multiLevelType w:val="hybridMultilevel"/>
    <w:tmpl w:val="E542D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811537">
    <w:abstractNumId w:val="9"/>
  </w:num>
  <w:num w:numId="2" w16cid:durableId="1170951403">
    <w:abstractNumId w:val="7"/>
  </w:num>
  <w:num w:numId="3" w16cid:durableId="369191781">
    <w:abstractNumId w:val="1"/>
  </w:num>
  <w:num w:numId="4" w16cid:durableId="928152986">
    <w:abstractNumId w:val="4"/>
  </w:num>
  <w:num w:numId="5" w16cid:durableId="1992320783">
    <w:abstractNumId w:val="2"/>
  </w:num>
  <w:num w:numId="6" w16cid:durableId="247083100">
    <w:abstractNumId w:val="6"/>
  </w:num>
  <w:num w:numId="7" w16cid:durableId="237179101">
    <w:abstractNumId w:val="3"/>
  </w:num>
  <w:num w:numId="8" w16cid:durableId="1742409862">
    <w:abstractNumId w:val="0"/>
  </w:num>
  <w:num w:numId="9" w16cid:durableId="1120689238">
    <w:abstractNumId w:val="5"/>
  </w:num>
  <w:num w:numId="10" w16cid:durableId="12784428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95"/>
    <w:rsid w:val="00004E75"/>
    <w:rsid w:val="000102FD"/>
    <w:rsid w:val="00057846"/>
    <w:rsid w:val="00075E89"/>
    <w:rsid w:val="000825B3"/>
    <w:rsid w:val="000963F4"/>
    <w:rsid w:val="000C2DC5"/>
    <w:rsid w:val="000D5E2A"/>
    <w:rsid w:val="000F2B14"/>
    <w:rsid w:val="001649CB"/>
    <w:rsid w:val="00187B02"/>
    <w:rsid w:val="00197C98"/>
    <w:rsid w:val="001D0AFD"/>
    <w:rsid w:val="00215246"/>
    <w:rsid w:val="00225615"/>
    <w:rsid w:val="00241904"/>
    <w:rsid w:val="00250A88"/>
    <w:rsid w:val="002734DE"/>
    <w:rsid w:val="002B2BA0"/>
    <w:rsid w:val="002F77FD"/>
    <w:rsid w:val="003020CC"/>
    <w:rsid w:val="00315345"/>
    <w:rsid w:val="00317B78"/>
    <w:rsid w:val="00333380"/>
    <w:rsid w:val="0035125E"/>
    <w:rsid w:val="003579B7"/>
    <w:rsid w:val="00393972"/>
    <w:rsid w:val="003A1872"/>
    <w:rsid w:val="003A27B9"/>
    <w:rsid w:val="003D2C12"/>
    <w:rsid w:val="004263A0"/>
    <w:rsid w:val="004447AA"/>
    <w:rsid w:val="004775CF"/>
    <w:rsid w:val="0048254A"/>
    <w:rsid w:val="00482819"/>
    <w:rsid w:val="004B7AD3"/>
    <w:rsid w:val="004D70C8"/>
    <w:rsid w:val="00532F04"/>
    <w:rsid w:val="00540FA8"/>
    <w:rsid w:val="005504A5"/>
    <w:rsid w:val="00575FD0"/>
    <w:rsid w:val="005974AF"/>
    <w:rsid w:val="005A46D5"/>
    <w:rsid w:val="005A58FE"/>
    <w:rsid w:val="005E56B6"/>
    <w:rsid w:val="005F4334"/>
    <w:rsid w:val="00624624"/>
    <w:rsid w:val="006455EF"/>
    <w:rsid w:val="0065346A"/>
    <w:rsid w:val="006610E2"/>
    <w:rsid w:val="0067487E"/>
    <w:rsid w:val="006A4494"/>
    <w:rsid w:val="006A49F7"/>
    <w:rsid w:val="006A54AF"/>
    <w:rsid w:val="006B2F9C"/>
    <w:rsid w:val="006E7D70"/>
    <w:rsid w:val="006F517B"/>
    <w:rsid w:val="006F5ED8"/>
    <w:rsid w:val="00702434"/>
    <w:rsid w:val="00705FDB"/>
    <w:rsid w:val="00711541"/>
    <w:rsid w:val="00721873"/>
    <w:rsid w:val="0074276E"/>
    <w:rsid w:val="00767C2B"/>
    <w:rsid w:val="00782532"/>
    <w:rsid w:val="007864C3"/>
    <w:rsid w:val="007B1E69"/>
    <w:rsid w:val="007C0BB7"/>
    <w:rsid w:val="007D41A0"/>
    <w:rsid w:val="00800BD2"/>
    <w:rsid w:val="0080227B"/>
    <w:rsid w:val="00850C80"/>
    <w:rsid w:val="0086027D"/>
    <w:rsid w:val="00892B22"/>
    <w:rsid w:val="008B4D06"/>
    <w:rsid w:val="008B628F"/>
    <w:rsid w:val="008C12F3"/>
    <w:rsid w:val="008C2ED0"/>
    <w:rsid w:val="008C52B7"/>
    <w:rsid w:val="008D041A"/>
    <w:rsid w:val="008D39A0"/>
    <w:rsid w:val="008F21D8"/>
    <w:rsid w:val="00907B8F"/>
    <w:rsid w:val="009255ED"/>
    <w:rsid w:val="00940B6B"/>
    <w:rsid w:val="00964C42"/>
    <w:rsid w:val="00986C2D"/>
    <w:rsid w:val="009C1A33"/>
    <w:rsid w:val="009C4960"/>
    <w:rsid w:val="009D1AF6"/>
    <w:rsid w:val="009F21BF"/>
    <w:rsid w:val="00A0041B"/>
    <w:rsid w:val="00A02412"/>
    <w:rsid w:val="00A23773"/>
    <w:rsid w:val="00A2477B"/>
    <w:rsid w:val="00A42B7F"/>
    <w:rsid w:val="00A56D5B"/>
    <w:rsid w:val="00AA1172"/>
    <w:rsid w:val="00B307D4"/>
    <w:rsid w:val="00B60C73"/>
    <w:rsid w:val="00B70EC1"/>
    <w:rsid w:val="00B812FC"/>
    <w:rsid w:val="00B93B0B"/>
    <w:rsid w:val="00BF005A"/>
    <w:rsid w:val="00C207EA"/>
    <w:rsid w:val="00C35EF0"/>
    <w:rsid w:val="00C4513E"/>
    <w:rsid w:val="00C57FC4"/>
    <w:rsid w:val="00C94EFB"/>
    <w:rsid w:val="00CA4995"/>
    <w:rsid w:val="00CB0C32"/>
    <w:rsid w:val="00CC50E0"/>
    <w:rsid w:val="00CD0F9A"/>
    <w:rsid w:val="00D9656C"/>
    <w:rsid w:val="00DA0C35"/>
    <w:rsid w:val="00DB7E1E"/>
    <w:rsid w:val="00DC5AA5"/>
    <w:rsid w:val="00DD25E0"/>
    <w:rsid w:val="00DE1278"/>
    <w:rsid w:val="00DF7219"/>
    <w:rsid w:val="00E12D53"/>
    <w:rsid w:val="00E25D0D"/>
    <w:rsid w:val="00E67633"/>
    <w:rsid w:val="00E95AA5"/>
    <w:rsid w:val="00F12C40"/>
    <w:rsid w:val="00F31B67"/>
    <w:rsid w:val="00F64873"/>
    <w:rsid w:val="00F908D3"/>
    <w:rsid w:val="00FA55C8"/>
    <w:rsid w:val="00FD0873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22E1F"/>
  <w15:chartTrackingRefBased/>
  <w15:docId w15:val="{CC182377-F956-B749-A655-2FA97603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995"/>
    <w:pPr>
      <w:spacing w:after="200" w:line="276" w:lineRule="auto"/>
    </w:pPr>
    <w:rPr>
      <w:rFonts w:eastAsia="Times New Roman"/>
      <w:kern w:val="0"/>
      <w:sz w:val="22"/>
      <w:szCs w:val="22"/>
      <w:lang w:val="es-ES_tradnl" w:eastAsia="es-ES_tradn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2D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4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99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499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499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499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499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499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499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D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C2DC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A4995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995"/>
    <w:rPr>
      <w:rFonts w:asciiTheme="minorHAnsi" w:eastAsiaTheme="majorEastAsia" w:hAnsiTheme="minorHAnsi" w:cstheme="majorBidi"/>
      <w:color w:val="365F9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4995"/>
    <w:rPr>
      <w:rFonts w:asciiTheme="minorHAnsi" w:eastAsiaTheme="majorEastAsia" w:hAnsiTheme="minorHAnsi" w:cstheme="majorBidi"/>
      <w:i/>
      <w:iCs/>
      <w:color w:val="365F91" w:themeColor="accent1" w:themeShade="BF"/>
      <w:kern w:val="0"/>
      <w:sz w:val="22"/>
      <w:szCs w:val="2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4995"/>
    <w:rPr>
      <w:rFonts w:asciiTheme="minorHAnsi" w:eastAsiaTheme="majorEastAsia" w:hAnsiTheme="minorHAnsi" w:cstheme="majorBidi"/>
      <w:color w:val="365F91" w:themeColor="accent1" w:themeShade="BF"/>
      <w:kern w:val="0"/>
      <w:sz w:val="22"/>
      <w:szCs w:val="22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4995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4995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4995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4995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CA49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499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499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4995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CA49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4995"/>
    <w:rPr>
      <w:i/>
      <w:iCs/>
      <w:color w:val="404040" w:themeColor="text1" w:themeTint="BF"/>
      <w:kern w:val="0"/>
      <w:sz w:val="22"/>
      <w:szCs w:val="22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CA499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499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4995"/>
    <w:rPr>
      <w:i/>
      <w:iCs/>
      <w:color w:val="365F91" w:themeColor="accent1" w:themeShade="BF"/>
      <w:kern w:val="0"/>
      <w:sz w:val="22"/>
      <w:szCs w:val="22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CA4995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CA4995"/>
    <w:rPr>
      <w:rFonts w:eastAsia="Times New Roman"/>
      <w:kern w:val="0"/>
      <w:sz w:val="22"/>
      <w:szCs w:val="22"/>
      <w:lang w:val="es-ES_tradnl" w:eastAsia="es-ES_tradnl"/>
      <w14:ligatures w14:val="none"/>
    </w:rPr>
  </w:style>
  <w:style w:type="paragraph" w:styleId="NormalWeb">
    <w:name w:val="Normal (Web)"/>
    <w:basedOn w:val="Normal"/>
    <w:uiPriority w:val="99"/>
    <w:unhideWhenUsed/>
    <w:rsid w:val="00B93B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rsid w:val="00B93B0B"/>
    <w:pPr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B93B0B"/>
    <w:rPr>
      <w:b/>
      <w:bCs/>
    </w:rPr>
  </w:style>
  <w:style w:type="character" w:styleId="Emphasis">
    <w:name w:val="Emphasis"/>
    <w:basedOn w:val="DefaultParagraphFont"/>
    <w:uiPriority w:val="20"/>
    <w:qFormat/>
    <w:rsid w:val="00B93B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8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881</Words>
  <Characters>5023</Characters>
  <Application>Microsoft Office Word</Application>
  <DocSecurity>0</DocSecurity>
  <Lines>41</Lines>
  <Paragraphs>11</Paragraphs>
  <ScaleCrop>false</ScaleCrop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Gomez</dc:creator>
  <cp:keywords/>
  <dc:description/>
  <cp:lastModifiedBy>Emanuel Sanz Luque</cp:lastModifiedBy>
  <cp:revision>2</cp:revision>
  <dcterms:created xsi:type="dcterms:W3CDTF">2025-06-02T18:32:00Z</dcterms:created>
  <dcterms:modified xsi:type="dcterms:W3CDTF">2025-06-02T18:32:00Z</dcterms:modified>
</cp:coreProperties>
</file>